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29505" w14:textId="7B2E9073" w:rsidR="00105443" w:rsidRPr="000D1A6E" w:rsidRDefault="00105443" w:rsidP="00105443">
      <w:pPr>
        <w:spacing w:after="0"/>
        <w:jc w:val="right"/>
        <w:rPr>
          <w:rFonts w:asciiTheme="minorHAnsi" w:hAnsiTheme="minorHAnsi" w:cstheme="minorHAnsi"/>
          <w:b/>
          <w:bCs/>
          <w:i/>
          <w:iCs/>
          <w:sz w:val="24"/>
        </w:rPr>
      </w:pPr>
      <w:bookmarkStart w:id="0" w:name="_Hlk153815643"/>
      <w:r w:rsidRPr="000D1A6E">
        <w:rPr>
          <w:rFonts w:asciiTheme="minorHAnsi" w:hAnsiTheme="minorHAnsi" w:cstheme="minorHAnsi"/>
          <w:b/>
          <w:bCs/>
          <w:i/>
          <w:iCs/>
          <w:sz w:val="24"/>
        </w:rPr>
        <w:t>A</w:t>
      </w:r>
      <w:proofErr w:type="spellStart"/>
      <w:r w:rsidRPr="000D1A6E">
        <w:rPr>
          <w:rFonts w:asciiTheme="minorHAnsi" w:hAnsiTheme="minorHAnsi" w:cstheme="minorHAnsi"/>
          <w:b/>
          <w:bCs/>
          <w:i/>
          <w:iCs/>
          <w:sz w:val="24"/>
          <w:lang w:val="en-US"/>
        </w:rPr>
        <w:t>nnex</w:t>
      </w:r>
      <w:proofErr w:type="spellEnd"/>
      <w:r w:rsidRPr="000D1A6E">
        <w:rPr>
          <w:rFonts w:asciiTheme="minorHAnsi" w:hAnsiTheme="minorHAnsi" w:cstheme="minorHAnsi"/>
          <w:b/>
          <w:bCs/>
          <w:i/>
          <w:iCs/>
          <w:sz w:val="24"/>
        </w:rPr>
        <w:t xml:space="preserve"> 6</w:t>
      </w:r>
    </w:p>
    <w:p w14:paraId="452CCA4A" w14:textId="77777777" w:rsidR="008B09CD" w:rsidRDefault="008B09CD" w:rsidP="00105443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5F2BAB5E" w14:textId="41F09263" w:rsidR="00105443" w:rsidRPr="00FC1741" w:rsidRDefault="00105443" w:rsidP="00105443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FC1741">
        <w:rPr>
          <w:rFonts w:asciiTheme="minorHAnsi" w:hAnsiTheme="minorHAnsi" w:cstheme="minorHAnsi"/>
          <w:b/>
          <w:bCs/>
          <w:sz w:val="28"/>
          <w:szCs w:val="28"/>
        </w:rPr>
        <w:t>LIST OF TRANSFER DOCUMENTS</w:t>
      </w:r>
    </w:p>
    <w:p w14:paraId="295A2B16" w14:textId="77777777" w:rsidR="00105443" w:rsidRPr="000D1A6E" w:rsidRDefault="00105443" w:rsidP="00105443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</w:p>
    <w:tbl>
      <w:tblPr>
        <w:tblStyle w:val="a3"/>
        <w:tblW w:w="1044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450"/>
        <w:gridCol w:w="4770"/>
        <w:gridCol w:w="5220"/>
      </w:tblGrid>
      <w:tr w:rsidR="00FC1741" w:rsidRPr="000D1A6E" w14:paraId="5113854F" w14:textId="77777777" w:rsidTr="008B09C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0333C117" w14:textId="77777777" w:rsidR="00FC1741" w:rsidRPr="000D1A6E" w:rsidRDefault="00FC1741" w:rsidP="00A123CC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0D1A6E">
              <w:rPr>
                <w:rFonts w:asciiTheme="minorHAnsi" w:hAnsiTheme="minorHAnsi" w:cstheme="minorHAnsi"/>
                <w:b/>
                <w:bCs/>
                <w:sz w:val="24"/>
              </w:rPr>
              <w:t>#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3784" w14:textId="750D4184" w:rsidR="00FC1741" w:rsidRPr="000D1A6E" w:rsidRDefault="00FC1741" w:rsidP="00A123CC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0D1A6E">
              <w:rPr>
                <w:rFonts w:asciiTheme="minorHAnsi" w:hAnsiTheme="minorHAnsi" w:cstheme="minorHAnsi"/>
                <w:b/>
                <w:bCs/>
                <w:sz w:val="24"/>
              </w:rPr>
              <w:t>Equipment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5AA96" w14:textId="38798BFE" w:rsidR="00FC1741" w:rsidRPr="000D1A6E" w:rsidRDefault="00FC1741" w:rsidP="00A123CC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0D1A6E">
              <w:rPr>
                <w:rFonts w:asciiTheme="minorHAnsi" w:hAnsiTheme="minorHAnsi" w:cstheme="minorHAnsi"/>
                <w:b/>
                <w:bCs/>
                <w:sz w:val="24"/>
              </w:rPr>
              <w:t>Recipient</w:t>
            </w:r>
          </w:p>
        </w:tc>
      </w:tr>
      <w:tr w:rsidR="00FC1741" w:rsidRPr="000D1A6E" w14:paraId="501DA231" w14:textId="77777777" w:rsidTr="008B09C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006F9" w14:textId="14B561B8" w:rsidR="00FC1741" w:rsidRPr="008B09CD" w:rsidRDefault="008B09CD" w:rsidP="008B09CD">
            <w:pPr>
              <w:spacing w:after="0"/>
              <w:jc w:val="left"/>
              <w:rPr>
                <w:rFonts w:asciiTheme="minorHAnsi" w:hAnsiTheme="minorHAnsi" w:cstheme="minorHAnsi"/>
                <w:sz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lang w:val="ru-RU"/>
              </w:rPr>
              <w:t>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D74DE" w14:textId="77777777" w:rsidR="00FC1741" w:rsidRDefault="00FC1741" w:rsidP="00105443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4 </w:t>
            </w:r>
            <w:proofErr w:type="spellStart"/>
            <w:r>
              <w:rPr>
                <w:rFonts w:asciiTheme="minorHAnsi" w:hAnsiTheme="minorHAnsi" w:cstheme="minorHAnsi"/>
                <w:sz w:val="24"/>
              </w:rPr>
              <w:t>agrom</w:t>
            </w:r>
            <w:r w:rsidRPr="000D1A6E">
              <w:rPr>
                <w:rFonts w:asciiTheme="minorHAnsi" w:hAnsiTheme="minorHAnsi" w:cstheme="minorHAnsi"/>
                <w:sz w:val="24"/>
              </w:rPr>
              <w:t>eteostation</w:t>
            </w:r>
            <w:r>
              <w:rPr>
                <w:rFonts w:asciiTheme="minorHAnsi" w:hAnsiTheme="minorHAnsi" w:cstheme="minorHAnsi"/>
                <w:sz w:val="24"/>
              </w:rPr>
              <w:t>s</w:t>
            </w:r>
            <w:proofErr w:type="spellEnd"/>
          </w:p>
          <w:p w14:paraId="48269C5C" w14:textId="4331A676" w:rsidR="00F420ED" w:rsidRPr="00F420ED" w:rsidRDefault="00F420ED" w:rsidP="008B09CD">
            <w:pPr>
              <w:pStyle w:val="a4"/>
              <w:numPr>
                <w:ilvl w:val="0"/>
                <w:numId w:val="9"/>
              </w:numPr>
              <w:spacing w:after="0"/>
              <w:ind w:left="435" w:hanging="270"/>
              <w:jc w:val="left"/>
              <w:rPr>
                <w:rFonts w:asciiTheme="minorHAnsi" w:hAnsiTheme="minorHAnsi" w:cstheme="minorHAnsi"/>
                <w:sz w:val="24"/>
              </w:rPr>
            </w:pPr>
            <w:r w:rsidRPr="00F420ED">
              <w:rPr>
                <w:rFonts w:asciiTheme="minorHAnsi" w:hAnsiTheme="minorHAnsi" w:cstheme="minorHAnsi"/>
                <w:sz w:val="24"/>
              </w:rPr>
              <w:t>Air sensor</w:t>
            </w:r>
          </w:p>
          <w:p w14:paraId="0C4949F2" w14:textId="3E860B9F" w:rsidR="00F420ED" w:rsidRPr="00F420ED" w:rsidRDefault="00F420ED" w:rsidP="008B09CD">
            <w:pPr>
              <w:pStyle w:val="a4"/>
              <w:numPr>
                <w:ilvl w:val="0"/>
                <w:numId w:val="9"/>
              </w:numPr>
              <w:spacing w:after="0"/>
              <w:ind w:left="435" w:hanging="270"/>
              <w:jc w:val="left"/>
              <w:rPr>
                <w:rFonts w:asciiTheme="minorHAnsi" w:hAnsiTheme="minorHAnsi" w:cstheme="minorHAnsi"/>
                <w:sz w:val="24"/>
              </w:rPr>
            </w:pPr>
            <w:r w:rsidRPr="00F420ED">
              <w:rPr>
                <w:rFonts w:asciiTheme="minorHAnsi" w:hAnsiTheme="minorHAnsi" w:cstheme="minorHAnsi"/>
                <w:sz w:val="24"/>
              </w:rPr>
              <w:t>Relative humidity sensor</w:t>
            </w:r>
          </w:p>
          <w:p w14:paraId="72A67831" w14:textId="281888EF" w:rsidR="00F420ED" w:rsidRPr="00F420ED" w:rsidRDefault="00F420ED" w:rsidP="008B09CD">
            <w:pPr>
              <w:pStyle w:val="a4"/>
              <w:numPr>
                <w:ilvl w:val="0"/>
                <w:numId w:val="9"/>
              </w:numPr>
              <w:spacing w:after="0"/>
              <w:ind w:left="435" w:hanging="270"/>
              <w:jc w:val="left"/>
              <w:rPr>
                <w:rFonts w:asciiTheme="minorHAnsi" w:hAnsiTheme="minorHAnsi" w:cstheme="minorHAnsi"/>
                <w:sz w:val="24"/>
              </w:rPr>
            </w:pPr>
            <w:r w:rsidRPr="00F420ED">
              <w:rPr>
                <w:rFonts w:asciiTheme="minorHAnsi" w:hAnsiTheme="minorHAnsi" w:cstheme="minorHAnsi"/>
                <w:sz w:val="24"/>
              </w:rPr>
              <w:t>Precipitation sensor</w:t>
            </w:r>
          </w:p>
          <w:p w14:paraId="775DE13D" w14:textId="42AFACF8" w:rsidR="00F420ED" w:rsidRPr="00F420ED" w:rsidRDefault="00F420ED" w:rsidP="008B09CD">
            <w:pPr>
              <w:pStyle w:val="a4"/>
              <w:numPr>
                <w:ilvl w:val="0"/>
                <w:numId w:val="9"/>
              </w:numPr>
              <w:spacing w:after="0"/>
              <w:ind w:left="435" w:hanging="270"/>
              <w:jc w:val="left"/>
              <w:rPr>
                <w:rFonts w:asciiTheme="minorHAnsi" w:hAnsiTheme="minorHAnsi" w:cstheme="minorHAnsi"/>
                <w:sz w:val="24"/>
              </w:rPr>
            </w:pPr>
            <w:r w:rsidRPr="00F420ED">
              <w:rPr>
                <w:rFonts w:asciiTheme="minorHAnsi" w:hAnsiTheme="minorHAnsi" w:cstheme="minorHAnsi"/>
                <w:sz w:val="24"/>
              </w:rPr>
              <w:t>Wind speed sensor</w:t>
            </w:r>
          </w:p>
          <w:p w14:paraId="6796E1A9" w14:textId="48116404" w:rsidR="00F420ED" w:rsidRPr="00F420ED" w:rsidRDefault="00F420ED" w:rsidP="008B09CD">
            <w:pPr>
              <w:pStyle w:val="a4"/>
              <w:numPr>
                <w:ilvl w:val="0"/>
                <w:numId w:val="9"/>
              </w:numPr>
              <w:spacing w:after="0"/>
              <w:ind w:left="435" w:hanging="270"/>
              <w:jc w:val="left"/>
              <w:rPr>
                <w:rFonts w:asciiTheme="minorHAnsi" w:hAnsiTheme="minorHAnsi" w:cstheme="minorHAnsi"/>
                <w:sz w:val="24"/>
              </w:rPr>
            </w:pPr>
            <w:r w:rsidRPr="00F420ED">
              <w:rPr>
                <w:rFonts w:asciiTheme="minorHAnsi" w:hAnsiTheme="minorHAnsi" w:cstheme="minorHAnsi"/>
                <w:sz w:val="24"/>
              </w:rPr>
              <w:t>Wind direction sensor</w:t>
            </w:r>
          </w:p>
          <w:p w14:paraId="225BFE04" w14:textId="787C836A" w:rsidR="00F420ED" w:rsidRPr="00F420ED" w:rsidRDefault="00F420ED" w:rsidP="008B09CD">
            <w:pPr>
              <w:pStyle w:val="a4"/>
              <w:numPr>
                <w:ilvl w:val="0"/>
                <w:numId w:val="9"/>
              </w:numPr>
              <w:spacing w:after="0"/>
              <w:ind w:left="435" w:hanging="270"/>
              <w:jc w:val="left"/>
              <w:rPr>
                <w:rFonts w:asciiTheme="minorHAnsi" w:hAnsiTheme="minorHAnsi" w:cstheme="minorHAnsi"/>
                <w:sz w:val="24"/>
              </w:rPr>
            </w:pPr>
            <w:r w:rsidRPr="00F420ED">
              <w:rPr>
                <w:rFonts w:asciiTheme="minorHAnsi" w:hAnsiTheme="minorHAnsi" w:cstheme="minorHAnsi"/>
                <w:sz w:val="24"/>
              </w:rPr>
              <w:t>Soil moisture sensor</w:t>
            </w:r>
          </w:p>
          <w:p w14:paraId="3E2CAF54" w14:textId="2E477027" w:rsidR="00F420ED" w:rsidRPr="00F420ED" w:rsidRDefault="00F420ED" w:rsidP="008B09CD">
            <w:pPr>
              <w:pStyle w:val="a4"/>
              <w:numPr>
                <w:ilvl w:val="0"/>
                <w:numId w:val="9"/>
              </w:numPr>
              <w:spacing w:after="0"/>
              <w:ind w:left="435" w:hanging="270"/>
              <w:jc w:val="left"/>
              <w:rPr>
                <w:rFonts w:asciiTheme="minorHAnsi" w:hAnsiTheme="minorHAnsi" w:cstheme="minorHAnsi"/>
                <w:sz w:val="24"/>
              </w:rPr>
            </w:pPr>
            <w:r w:rsidRPr="00F420ED">
              <w:rPr>
                <w:rFonts w:asciiTheme="minorHAnsi" w:hAnsiTheme="minorHAnsi" w:cstheme="minorHAnsi"/>
                <w:sz w:val="24"/>
              </w:rPr>
              <w:t xml:space="preserve">Sensor for measuring soil </w:t>
            </w:r>
            <w:proofErr w:type="gramStart"/>
            <w:r w:rsidR="008B09CD" w:rsidRPr="00F420ED">
              <w:rPr>
                <w:rFonts w:asciiTheme="minorHAnsi" w:hAnsiTheme="minorHAnsi" w:cstheme="minorHAnsi"/>
                <w:sz w:val="24"/>
              </w:rPr>
              <w:t>conductivity</w:t>
            </w:r>
            <w:proofErr w:type="gramEnd"/>
          </w:p>
          <w:p w14:paraId="4328572C" w14:textId="742F6D32" w:rsidR="00FC1741" w:rsidRPr="00F420ED" w:rsidRDefault="00F420ED" w:rsidP="008B09CD">
            <w:pPr>
              <w:pStyle w:val="a4"/>
              <w:numPr>
                <w:ilvl w:val="0"/>
                <w:numId w:val="9"/>
              </w:numPr>
              <w:spacing w:after="0"/>
              <w:ind w:left="435" w:hanging="270"/>
              <w:jc w:val="left"/>
              <w:rPr>
                <w:rFonts w:asciiTheme="minorHAnsi" w:hAnsiTheme="minorHAnsi" w:cstheme="minorHAnsi"/>
                <w:sz w:val="24"/>
                <w:lang w:val="en-US"/>
              </w:rPr>
            </w:pPr>
            <w:r w:rsidRPr="00F420ED">
              <w:rPr>
                <w:rFonts w:asciiTheme="minorHAnsi" w:hAnsiTheme="minorHAnsi" w:cstheme="minorHAnsi"/>
                <w:sz w:val="24"/>
              </w:rPr>
              <w:t>Sensor for measuring barometric pressure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0C82A" w14:textId="20F7D3EB" w:rsidR="006976E8" w:rsidRDefault="006976E8" w:rsidP="006976E8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 w:rsidRPr="006976E8">
              <w:rPr>
                <w:rFonts w:asciiTheme="minorHAnsi" w:hAnsiTheme="minorHAnsi" w:cstheme="minorHAnsi"/>
                <w:sz w:val="24"/>
              </w:rPr>
              <w:t xml:space="preserve">Hydrometeorological Service Agency under the Ministry of Ecology, Environmental </w:t>
            </w:r>
            <w:proofErr w:type="gramStart"/>
            <w:r w:rsidRPr="006976E8">
              <w:rPr>
                <w:rFonts w:asciiTheme="minorHAnsi" w:hAnsiTheme="minorHAnsi" w:cstheme="minorHAnsi"/>
                <w:sz w:val="24"/>
              </w:rPr>
              <w:t>Protection</w:t>
            </w:r>
            <w:proofErr w:type="gramEnd"/>
            <w:r w:rsidRPr="006976E8">
              <w:rPr>
                <w:rFonts w:asciiTheme="minorHAnsi" w:hAnsiTheme="minorHAnsi" w:cstheme="minorHAnsi"/>
                <w:sz w:val="24"/>
              </w:rPr>
              <w:t xml:space="preserve"> and climate change of the Republic of Uzbekistan</w:t>
            </w:r>
          </w:p>
          <w:p w14:paraId="49D4F632" w14:textId="7FA3715C" w:rsidR="00FC1741" w:rsidRPr="00FC1741" w:rsidRDefault="00FC1741" w:rsidP="008B09CD">
            <w:pPr>
              <w:numPr>
                <w:ilvl w:val="0"/>
                <w:numId w:val="11"/>
              </w:numPr>
              <w:spacing w:after="0"/>
              <w:ind w:left="347"/>
              <w:jc w:val="left"/>
              <w:rPr>
                <w:rFonts w:asciiTheme="minorHAnsi" w:hAnsiTheme="minorHAnsi" w:cstheme="minorHAnsi"/>
                <w:sz w:val="24"/>
              </w:rPr>
            </w:pPr>
            <w:proofErr w:type="spellStart"/>
            <w:r w:rsidRPr="00FC1741">
              <w:rPr>
                <w:rFonts w:asciiTheme="minorHAnsi" w:hAnsiTheme="minorHAnsi" w:cstheme="minorHAnsi"/>
                <w:sz w:val="24"/>
              </w:rPr>
              <w:t>Kipchoq</w:t>
            </w:r>
            <w:proofErr w:type="spellEnd"/>
            <w:r w:rsidRPr="00FC1741">
              <w:rPr>
                <w:rFonts w:asciiTheme="minorHAnsi" w:hAnsiTheme="minorHAnsi" w:cstheme="minorHAnsi"/>
                <w:sz w:val="24"/>
              </w:rPr>
              <w:t xml:space="preserve"> mahalla, </w:t>
            </w:r>
            <w:proofErr w:type="spellStart"/>
            <w:r w:rsidRPr="00FC1741">
              <w:rPr>
                <w:rFonts w:asciiTheme="minorHAnsi" w:hAnsiTheme="minorHAnsi" w:cstheme="minorHAnsi"/>
                <w:sz w:val="24"/>
              </w:rPr>
              <w:t>Amudarya</w:t>
            </w:r>
            <w:proofErr w:type="spellEnd"/>
            <w:r w:rsidRPr="00FC1741">
              <w:rPr>
                <w:rFonts w:asciiTheme="minorHAnsi" w:hAnsiTheme="minorHAnsi" w:cstheme="minorHAnsi"/>
                <w:sz w:val="24"/>
              </w:rPr>
              <w:t xml:space="preserve"> district, </w:t>
            </w:r>
            <w:proofErr w:type="spellStart"/>
            <w:r w:rsidRPr="00FC1741">
              <w:rPr>
                <w:rFonts w:asciiTheme="minorHAnsi" w:hAnsiTheme="minorHAnsi" w:cstheme="minorHAnsi"/>
                <w:sz w:val="24"/>
              </w:rPr>
              <w:t>Karakalpakstan</w:t>
            </w:r>
            <w:proofErr w:type="spellEnd"/>
          </w:p>
          <w:p w14:paraId="09F5A646" w14:textId="77777777" w:rsidR="00FC1741" w:rsidRPr="00FC1741" w:rsidRDefault="00FC1741" w:rsidP="008B09CD">
            <w:pPr>
              <w:numPr>
                <w:ilvl w:val="0"/>
                <w:numId w:val="11"/>
              </w:numPr>
              <w:spacing w:after="0"/>
              <w:ind w:left="347"/>
              <w:jc w:val="left"/>
              <w:rPr>
                <w:rFonts w:asciiTheme="minorHAnsi" w:hAnsiTheme="minorHAnsi" w:cstheme="minorHAnsi"/>
                <w:sz w:val="24"/>
              </w:rPr>
            </w:pPr>
            <w:r w:rsidRPr="00FC1741">
              <w:rPr>
                <w:rFonts w:asciiTheme="minorHAnsi" w:hAnsiTheme="minorHAnsi" w:cstheme="minorHAnsi"/>
                <w:sz w:val="24"/>
              </w:rPr>
              <w:t xml:space="preserve">Gayrat mahalla, </w:t>
            </w:r>
            <w:proofErr w:type="spellStart"/>
            <w:r w:rsidRPr="00FC1741">
              <w:rPr>
                <w:rFonts w:asciiTheme="minorHAnsi" w:hAnsiTheme="minorHAnsi" w:cstheme="minorHAnsi"/>
                <w:sz w:val="24"/>
              </w:rPr>
              <w:t>Honka</w:t>
            </w:r>
            <w:proofErr w:type="spellEnd"/>
            <w:r w:rsidRPr="00FC1741">
              <w:rPr>
                <w:rFonts w:asciiTheme="minorHAnsi" w:hAnsiTheme="minorHAnsi" w:cstheme="minorHAnsi"/>
                <w:sz w:val="24"/>
              </w:rPr>
              <w:t xml:space="preserve"> district, </w:t>
            </w:r>
            <w:proofErr w:type="spellStart"/>
            <w:r w:rsidRPr="00FC1741">
              <w:rPr>
                <w:rFonts w:asciiTheme="minorHAnsi" w:hAnsiTheme="minorHAnsi" w:cstheme="minorHAnsi"/>
                <w:sz w:val="24"/>
              </w:rPr>
              <w:t>Khorezm</w:t>
            </w:r>
            <w:proofErr w:type="spellEnd"/>
            <w:r w:rsidRPr="00FC1741">
              <w:rPr>
                <w:rFonts w:asciiTheme="minorHAnsi" w:hAnsiTheme="minorHAnsi" w:cstheme="minorHAnsi"/>
                <w:sz w:val="24"/>
              </w:rPr>
              <w:t xml:space="preserve"> region</w:t>
            </w:r>
          </w:p>
          <w:p w14:paraId="2FF87132" w14:textId="77777777" w:rsidR="00FC1741" w:rsidRPr="00FC1741" w:rsidRDefault="00FC1741" w:rsidP="008B09CD">
            <w:pPr>
              <w:numPr>
                <w:ilvl w:val="0"/>
                <w:numId w:val="11"/>
              </w:numPr>
              <w:spacing w:after="0"/>
              <w:ind w:left="347"/>
              <w:jc w:val="left"/>
              <w:rPr>
                <w:rFonts w:asciiTheme="minorHAnsi" w:hAnsiTheme="minorHAnsi" w:cstheme="minorHAnsi"/>
                <w:sz w:val="24"/>
              </w:rPr>
            </w:pPr>
            <w:r w:rsidRPr="00FC1741">
              <w:rPr>
                <w:rFonts w:asciiTheme="minorHAnsi" w:hAnsiTheme="minorHAnsi" w:cstheme="minorHAnsi"/>
                <w:sz w:val="24"/>
              </w:rPr>
              <w:t xml:space="preserve">Katta </w:t>
            </w:r>
            <w:proofErr w:type="spellStart"/>
            <w:r w:rsidRPr="00FC1741">
              <w:rPr>
                <w:rFonts w:asciiTheme="minorHAnsi" w:hAnsiTheme="minorHAnsi" w:cstheme="minorHAnsi"/>
                <w:sz w:val="24"/>
              </w:rPr>
              <w:t>karvonboshi</w:t>
            </w:r>
            <w:proofErr w:type="spellEnd"/>
            <w:r w:rsidRPr="00FC1741">
              <w:rPr>
                <w:rFonts w:asciiTheme="minorHAnsi" w:hAnsiTheme="minorHAnsi" w:cstheme="minorHAnsi"/>
                <w:sz w:val="24"/>
              </w:rPr>
              <w:t xml:space="preserve"> mahalla, </w:t>
            </w:r>
            <w:proofErr w:type="spellStart"/>
            <w:r w:rsidRPr="00FC1741">
              <w:rPr>
                <w:rFonts w:asciiTheme="minorHAnsi" w:hAnsiTheme="minorHAnsi" w:cstheme="minorHAnsi"/>
                <w:sz w:val="24"/>
              </w:rPr>
              <w:t>Shofrikon</w:t>
            </w:r>
            <w:proofErr w:type="spellEnd"/>
            <w:r w:rsidRPr="00FC1741">
              <w:rPr>
                <w:rFonts w:asciiTheme="minorHAnsi" w:hAnsiTheme="minorHAnsi" w:cstheme="minorHAnsi"/>
                <w:sz w:val="24"/>
              </w:rPr>
              <w:t xml:space="preserve"> district, Bukhara region</w:t>
            </w:r>
          </w:p>
          <w:p w14:paraId="547DAAE6" w14:textId="77777777" w:rsidR="00FC1741" w:rsidRDefault="00FC1741" w:rsidP="008B09CD">
            <w:pPr>
              <w:numPr>
                <w:ilvl w:val="0"/>
                <w:numId w:val="11"/>
              </w:numPr>
              <w:spacing w:after="0"/>
              <w:ind w:left="347"/>
              <w:jc w:val="left"/>
              <w:rPr>
                <w:rFonts w:asciiTheme="minorHAnsi" w:hAnsiTheme="minorHAnsi" w:cstheme="minorHAnsi"/>
                <w:sz w:val="24"/>
              </w:rPr>
            </w:pPr>
            <w:proofErr w:type="spellStart"/>
            <w:r w:rsidRPr="00FC1741">
              <w:rPr>
                <w:rFonts w:asciiTheme="minorHAnsi" w:hAnsiTheme="minorHAnsi" w:cstheme="minorHAnsi"/>
                <w:sz w:val="24"/>
              </w:rPr>
              <w:t>Arabhona</w:t>
            </w:r>
            <w:proofErr w:type="spellEnd"/>
            <w:r w:rsidRPr="00FC1741">
              <w:rPr>
                <w:rFonts w:asciiTheme="minorHAnsi" w:hAnsiTheme="minorHAnsi" w:cstheme="minorHAnsi"/>
                <w:sz w:val="24"/>
              </w:rPr>
              <w:t xml:space="preserve"> mahalla, </w:t>
            </w:r>
            <w:proofErr w:type="spellStart"/>
            <w:r w:rsidRPr="00FC1741">
              <w:rPr>
                <w:rFonts w:asciiTheme="minorHAnsi" w:hAnsiTheme="minorHAnsi" w:cstheme="minorHAnsi"/>
                <w:sz w:val="24"/>
              </w:rPr>
              <w:t>Navbahor</w:t>
            </w:r>
            <w:proofErr w:type="spellEnd"/>
            <w:r w:rsidRPr="00FC1741">
              <w:rPr>
                <w:rFonts w:asciiTheme="minorHAnsi" w:hAnsiTheme="minorHAnsi" w:cstheme="minorHAnsi"/>
                <w:sz w:val="24"/>
              </w:rPr>
              <w:t xml:space="preserve"> district, </w:t>
            </w:r>
            <w:proofErr w:type="spellStart"/>
            <w:r w:rsidRPr="00FC1741">
              <w:rPr>
                <w:rFonts w:asciiTheme="minorHAnsi" w:hAnsiTheme="minorHAnsi" w:cstheme="minorHAnsi"/>
                <w:sz w:val="24"/>
              </w:rPr>
              <w:t>Navoi</w:t>
            </w:r>
            <w:proofErr w:type="spellEnd"/>
            <w:r w:rsidRPr="00FC1741">
              <w:rPr>
                <w:rFonts w:asciiTheme="minorHAnsi" w:hAnsiTheme="minorHAnsi" w:cstheme="minorHAnsi"/>
                <w:sz w:val="24"/>
              </w:rPr>
              <w:t xml:space="preserve"> region </w:t>
            </w:r>
          </w:p>
          <w:p w14:paraId="7DA50F38" w14:textId="121AC4A5" w:rsidR="008B09CD" w:rsidRPr="006976E8" w:rsidRDefault="008B09CD" w:rsidP="008B09CD">
            <w:pPr>
              <w:spacing w:after="0"/>
              <w:ind w:left="347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FC1741" w:rsidRPr="000D1A6E" w14:paraId="07E1CE71" w14:textId="77777777" w:rsidTr="008B09C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15F0" w14:textId="4A9E6769" w:rsidR="00FC1741" w:rsidRPr="008B09CD" w:rsidRDefault="008B09CD" w:rsidP="008B09CD">
            <w:pPr>
              <w:spacing w:after="0"/>
              <w:jc w:val="left"/>
              <w:rPr>
                <w:rFonts w:asciiTheme="minorHAnsi" w:hAnsiTheme="minorHAnsi" w:cstheme="minorHAnsi"/>
                <w:sz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lang w:val="ru-RU"/>
              </w:rPr>
              <w:t>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DD415" w14:textId="7C1237E0" w:rsidR="00FC1741" w:rsidRDefault="00680F04" w:rsidP="00105443">
            <w:pPr>
              <w:spacing w:after="0"/>
              <w:jc w:val="left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Prizes for </w:t>
            </w:r>
            <w:r w:rsidR="00852B81">
              <w:rPr>
                <w:rFonts w:asciiTheme="minorHAnsi" w:hAnsiTheme="minorHAnsi" w:cstheme="minorHAnsi"/>
                <w:sz w:val="24"/>
                <w:lang w:val="en-US"/>
              </w:rPr>
              <w:t xml:space="preserve">winners of the </w:t>
            </w:r>
            <w:r w:rsidR="00FC1741" w:rsidRPr="00D245F0">
              <w:rPr>
                <w:rFonts w:asciiTheme="minorHAnsi" w:hAnsiTheme="minorHAnsi" w:cstheme="minorHAnsi"/>
                <w:sz w:val="24"/>
                <w:lang w:val="en-US"/>
              </w:rPr>
              <w:t>“Smart rural planning”</w:t>
            </w:r>
            <w:r w:rsidR="00852B81">
              <w:rPr>
                <w:rFonts w:asciiTheme="minorHAnsi" w:hAnsiTheme="minorHAnsi" w:cstheme="minorHAnsi"/>
                <w:sz w:val="24"/>
                <w:lang w:val="en-US"/>
              </w:rPr>
              <w:t xml:space="preserve"> contest</w:t>
            </w:r>
          </w:p>
          <w:p w14:paraId="489664BA" w14:textId="77777777" w:rsidR="00FC1741" w:rsidRDefault="00FC1741" w:rsidP="00105443">
            <w:pPr>
              <w:spacing w:after="0"/>
              <w:jc w:val="left"/>
              <w:rPr>
                <w:rFonts w:asciiTheme="minorHAnsi" w:hAnsiTheme="minorHAnsi" w:cstheme="minorHAnsi"/>
                <w:sz w:val="24"/>
                <w:lang w:val="en-US"/>
              </w:rPr>
            </w:pPr>
          </w:p>
          <w:p w14:paraId="3A94F521" w14:textId="2CB6D315" w:rsidR="00ED52BF" w:rsidRDefault="00BB771E" w:rsidP="008B09CD">
            <w:pPr>
              <w:pStyle w:val="a4"/>
              <w:numPr>
                <w:ilvl w:val="0"/>
                <w:numId w:val="7"/>
              </w:numPr>
              <w:spacing w:after="0"/>
              <w:ind w:left="435" w:hanging="270"/>
              <w:jc w:val="left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Computer</w:t>
            </w:r>
            <w:r w:rsidR="00F60F0D">
              <w:rPr>
                <w:rFonts w:asciiTheme="minorHAnsi" w:hAnsiTheme="minorHAnsi" w:cstheme="minorHAnsi"/>
                <w:sz w:val="24"/>
                <w:lang w:val="en-US"/>
              </w:rPr>
              <w:t xml:space="preserve"> Inter Core</w:t>
            </w:r>
            <w:r w:rsidR="00614275">
              <w:rPr>
                <w:rFonts w:asciiTheme="minorHAnsi" w:hAnsiTheme="minorHAnsi" w:cstheme="minorHAnsi"/>
                <w:sz w:val="24"/>
                <w:lang w:val="en-US"/>
              </w:rPr>
              <w:t xml:space="preserve"> I7, </w:t>
            </w:r>
            <w:r>
              <w:rPr>
                <w:rFonts w:asciiTheme="minorHAnsi" w:hAnsiTheme="minorHAnsi" w:cstheme="minorHAnsi"/>
                <w:sz w:val="24"/>
                <w:lang w:val="en-US"/>
              </w:rPr>
              <w:t>monitor</w:t>
            </w:r>
            <w:r w:rsidR="00614275">
              <w:rPr>
                <w:rFonts w:asciiTheme="minorHAnsi" w:hAnsiTheme="minorHAnsi" w:cstheme="minorHAnsi"/>
                <w:sz w:val="24"/>
                <w:lang w:val="en-US"/>
              </w:rPr>
              <w:t xml:space="preserve"> 27’’ Dell</w:t>
            </w:r>
            <w:r>
              <w:rPr>
                <w:rFonts w:asciiTheme="minorHAnsi" w:hAnsiTheme="minorHAnsi" w:cstheme="minorHAnsi"/>
                <w:sz w:val="24"/>
                <w:lang w:val="en-US"/>
              </w:rPr>
              <w:t>,</w:t>
            </w:r>
            <w:r w:rsidR="00ED52BF">
              <w:rPr>
                <w:rFonts w:asciiTheme="minorHAnsi" w:hAnsiTheme="minorHAnsi" w:cstheme="minorHAnsi"/>
                <w:sz w:val="24"/>
                <w:lang w:val="en-US"/>
              </w:rPr>
              <w:t xml:space="preserve"> UPS, keyboard, mouse – 3</w:t>
            </w:r>
            <w:r w:rsidR="008B09CD">
              <w:rPr>
                <w:rFonts w:asciiTheme="minorHAnsi" w:hAnsiTheme="minorHAnsi" w:cstheme="minorHAnsi"/>
                <w:sz w:val="24"/>
                <w:lang w:val="en-US"/>
              </w:rPr>
              <w:t xml:space="preserve"> </w:t>
            </w:r>
            <w:proofErr w:type="gramStart"/>
            <w:r w:rsidR="008B09CD">
              <w:rPr>
                <w:rFonts w:asciiTheme="minorHAnsi" w:hAnsiTheme="minorHAnsi" w:cstheme="minorHAnsi"/>
                <w:sz w:val="24"/>
                <w:lang w:val="en-US"/>
              </w:rPr>
              <w:t>sets</w:t>
            </w:r>
            <w:proofErr w:type="gramEnd"/>
          </w:p>
          <w:p w14:paraId="01153DCF" w14:textId="3D5AD2B2" w:rsidR="001772FD" w:rsidRDefault="001772FD" w:rsidP="008B09CD">
            <w:pPr>
              <w:pStyle w:val="a4"/>
              <w:numPr>
                <w:ilvl w:val="0"/>
                <w:numId w:val="7"/>
              </w:numPr>
              <w:spacing w:after="0"/>
              <w:ind w:left="435" w:hanging="270"/>
              <w:jc w:val="left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Hard-disk </w:t>
            </w:r>
            <w:proofErr w:type="spellStart"/>
            <w:r w:rsidR="00F60F0D">
              <w:rPr>
                <w:rFonts w:asciiTheme="minorHAnsi" w:hAnsiTheme="minorHAnsi" w:cstheme="minorHAnsi"/>
                <w:sz w:val="24"/>
                <w:lang w:val="en-US"/>
              </w:rPr>
              <w:t>Apacer</w:t>
            </w:r>
            <w:proofErr w:type="spellEnd"/>
            <w:r w:rsidR="00F60F0D">
              <w:rPr>
                <w:rFonts w:asciiTheme="minorHAnsi" w:hAnsiTheme="minorHAnsi" w:cstheme="minorHAnsi"/>
                <w:sz w:val="24"/>
                <w:lang w:val="en-US"/>
              </w:rPr>
              <w:t xml:space="preserve"> 2TB </w:t>
            </w:r>
            <w:r>
              <w:rPr>
                <w:rFonts w:asciiTheme="minorHAnsi" w:hAnsiTheme="minorHAnsi" w:cstheme="minorHAnsi"/>
                <w:sz w:val="24"/>
                <w:lang w:val="en-US"/>
              </w:rPr>
              <w:t>– 3 pieces</w:t>
            </w:r>
          </w:p>
          <w:p w14:paraId="796B783E" w14:textId="52E03EE8" w:rsidR="00BB771E" w:rsidRPr="00BB771E" w:rsidRDefault="001772FD" w:rsidP="008B09CD">
            <w:pPr>
              <w:pStyle w:val="a4"/>
              <w:numPr>
                <w:ilvl w:val="0"/>
                <w:numId w:val="7"/>
              </w:numPr>
              <w:spacing w:after="0"/>
              <w:ind w:left="435" w:hanging="270"/>
              <w:jc w:val="left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Tab</w:t>
            </w:r>
            <w:r w:rsidR="00F60F0D">
              <w:rPr>
                <w:rFonts w:asciiTheme="minorHAnsi" w:hAnsiTheme="minorHAnsi" w:cstheme="minorHAnsi"/>
                <w:sz w:val="24"/>
                <w:lang w:val="en-US"/>
              </w:rPr>
              <w:t>lets Samsung Galaxy A8 – 3 pieces</w:t>
            </w:r>
            <w:r w:rsidR="00ED52BF">
              <w:rPr>
                <w:rFonts w:asciiTheme="minorHAnsi" w:hAnsiTheme="minorHAnsi" w:cstheme="minorHAnsi"/>
                <w:sz w:val="24"/>
                <w:lang w:val="en-US"/>
              </w:rPr>
              <w:t xml:space="preserve"> 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BAEF2" w14:textId="36316B8D" w:rsidR="0066501C" w:rsidRPr="0066501C" w:rsidRDefault="00F4076E" w:rsidP="0066501C">
            <w:pPr>
              <w:spacing w:after="0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Winners </w:t>
            </w:r>
            <w:r w:rsidR="0066501C" w:rsidRPr="0066501C">
              <w:rPr>
                <w:rFonts w:asciiTheme="minorHAnsi" w:hAnsiTheme="minorHAnsi" w:cstheme="minorHAnsi"/>
                <w:sz w:val="24"/>
                <w:lang w:val="en-US"/>
              </w:rPr>
              <w:t>of the competition</w:t>
            </w:r>
          </w:p>
          <w:p w14:paraId="1F236BA8" w14:textId="77777777" w:rsidR="0066501C" w:rsidRPr="0066501C" w:rsidRDefault="0066501C" w:rsidP="0066501C">
            <w:pPr>
              <w:spacing w:after="0"/>
              <w:rPr>
                <w:rFonts w:asciiTheme="minorHAnsi" w:hAnsiTheme="minorHAnsi" w:cstheme="minorHAnsi"/>
                <w:sz w:val="24"/>
                <w:lang w:val="en-US"/>
              </w:rPr>
            </w:pPr>
          </w:p>
          <w:p w14:paraId="2E1FAACC" w14:textId="44CBDA79" w:rsidR="00D245F0" w:rsidRPr="00D245F0" w:rsidRDefault="00D245F0" w:rsidP="00D245F0">
            <w:pPr>
              <w:spacing w:after="0"/>
              <w:rPr>
                <w:rFonts w:asciiTheme="minorHAnsi" w:hAnsiTheme="minorHAnsi" w:cstheme="minorHAnsi"/>
                <w:sz w:val="24"/>
                <w:lang w:val="en-US"/>
              </w:rPr>
            </w:pPr>
            <w:r w:rsidRPr="00D245F0">
              <w:rPr>
                <w:rFonts w:asciiTheme="minorHAnsi" w:hAnsiTheme="minorHAnsi" w:cstheme="minorHAnsi"/>
                <w:sz w:val="24"/>
                <w:lang w:val="en-US"/>
              </w:rPr>
              <w:t>Computer Inter Core I7, monitor 27’’ Dell, UPS, keyboard, mouse</w:t>
            </w:r>
            <w:r>
              <w:rPr>
                <w:rFonts w:asciiTheme="minorHAnsi" w:hAnsiTheme="minorHAnsi" w:cstheme="minorHAnsi"/>
                <w:sz w:val="24"/>
                <w:lang w:val="en-US"/>
              </w:rPr>
              <w:t>:</w:t>
            </w:r>
            <w:r w:rsidRPr="00D245F0">
              <w:rPr>
                <w:rFonts w:asciiTheme="minorHAnsi" w:hAnsiTheme="minorHAnsi" w:cstheme="minorHAnsi"/>
                <w:sz w:val="24"/>
                <w:lang w:val="en-US"/>
              </w:rPr>
              <w:t xml:space="preserve"> </w:t>
            </w:r>
          </w:p>
          <w:p w14:paraId="3B77970E" w14:textId="64D3D859" w:rsidR="0066501C" w:rsidRPr="00837476" w:rsidRDefault="0066501C" w:rsidP="008B09CD">
            <w:pPr>
              <w:pStyle w:val="a4"/>
              <w:numPr>
                <w:ilvl w:val="0"/>
                <w:numId w:val="3"/>
              </w:numPr>
              <w:spacing w:after="0"/>
              <w:ind w:left="347"/>
              <w:rPr>
                <w:rFonts w:asciiTheme="minorHAnsi" w:hAnsiTheme="minorHAnsi" w:cstheme="minorHAnsi"/>
                <w:sz w:val="24"/>
                <w:lang w:val="en-US"/>
              </w:rPr>
            </w:pPr>
            <w:proofErr w:type="spellStart"/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>Parpiyev</w:t>
            </w:r>
            <w:proofErr w:type="spellEnd"/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 xml:space="preserve"> </w:t>
            </w:r>
            <w:proofErr w:type="spellStart"/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>Jamshidbek</w:t>
            </w:r>
            <w:proofErr w:type="spellEnd"/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 xml:space="preserve"> (Tashkent University of Architecture and Construction</w:t>
            </w:r>
            <w:proofErr w:type="gramStart"/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>)</w:t>
            </w:r>
            <w:r w:rsidR="00837476">
              <w:rPr>
                <w:rFonts w:asciiTheme="minorHAnsi" w:hAnsiTheme="minorHAnsi" w:cstheme="minorHAnsi"/>
                <w:sz w:val="24"/>
                <w:lang w:val="en-US"/>
              </w:rPr>
              <w:t>;</w:t>
            </w:r>
            <w:proofErr w:type="gramEnd"/>
          </w:p>
          <w:p w14:paraId="7B1542D6" w14:textId="0595325B" w:rsidR="00837476" w:rsidRPr="00837476" w:rsidRDefault="00837476" w:rsidP="008B09CD">
            <w:pPr>
              <w:pStyle w:val="a4"/>
              <w:numPr>
                <w:ilvl w:val="0"/>
                <w:numId w:val="3"/>
              </w:numPr>
              <w:spacing w:after="0"/>
              <w:ind w:left="347"/>
              <w:rPr>
                <w:rFonts w:asciiTheme="minorHAnsi" w:hAnsiTheme="minorHAnsi" w:cstheme="minorHAnsi"/>
                <w:sz w:val="24"/>
                <w:lang w:val="en-US"/>
              </w:rPr>
            </w:pPr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>Kayumova Diyora (</w:t>
            </w:r>
            <w:proofErr w:type="spellStart"/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>Kimyo</w:t>
            </w:r>
            <w:proofErr w:type="spellEnd"/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 xml:space="preserve"> International University in Tashkent</w:t>
            </w:r>
            <w:proofErr w:type="gramStart"/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>)</w:t>
            </w:r>
            <w:r>
              <w:rPr>
                <w:rFonts w:asciiTheme="minorHAnsi" w:hAnsiTheme="minorHAnsi" w:cstheme="minorHAnsi"/>
                <w:sz w:val="24"/>
                <w:lang w:val="en-US"/>
              </w:rPr>
              <w:t>;</w:t>
            </w:r>
            <w:proofErr w:type="gramEnd"/>
          </w:p>
          <w:p w14:paraId="12DFB12A" w14:textId="47B97B4A" w:rsidR="00DC0837" w:rsidRDefault="00DC0837" w:rsidP="008B09CD">
            <w:pPr>
              <w:pStyle w:val="a4"/>
              <w:numPr>
                <w:ilvl w:val="0"/>
                <w:numId w:val="3"/>
              </w:numPr>
              <w:spacing w:after="0"/>
              <w:ind w:left="347"/>
              <w:rPr>
                <w:rFonts w:asciiTheme="minorHAnsi" w:hAnsiTheme="minorHAnsi" w:cstheme="minorHAnsi"/>
                <w:sz w:val="24"/>
                <w:lang w:val="en-US"/>
              </w:rPr>
            </w:pPr>
            <w:proofErr w:type="spellStart"/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>Bakhtiyorjonov</w:t>
            </w:r>
            <w:proofErr w:type="spellEnd"/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 xml:space="preserve"> </w:t>
            </w:r>
            <w:proofErr w:type="spellStart"/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>Khumoyunmirzo</w:t>
            </w:r>
            <w:proofErr w:type="spellEnd"/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 xml:space="preserve"> (</w:t>
            </w:r>
            <w:proofErr w:type="spellStart"/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>Bucheon</w:t>
            </w:r>
            <w:proofErr w:type="spellEnd"/>
            <w:r w:rsidRPr="00837476">
              <w:rPr>
                <w:rFonts w:asciiTheme="minorHAnsi" w:hAnsiTheme="minorHAnsi" w:cstheme="minorHAnsi"/>
                <w:sz w:val="24"/>
                <w:lang w:val="en-US"/>
              </w:rPr>
              <w:t xml:space="preserve"> University in Tashkent)</w:t>
            </w:r>
            <w:r w:rsidR="00837476">
              <w:rPr>
                <w:rFonts w:asciiTheme="minorHAnsi" w:hAnsiTheme="minorHAnsi" w:cstheme="minorHAnsi"/>
                <w:sz w:val="24"/>
                <w:lang w:val="en-US"/>
              </w:rPr>
              <w:t>.</w:t>
            </w:r>
          </w:p>
          <w:p w14:paraId="0655A919" w14:textId="77777777" w:rsidR="00837476" w:rsidRDefault="00837476" w:rsidP="00837476">
            <w:pPr>
              <w:spacing w:after="0"/>
              <w:rPr>
                <w:rFonts w:asciiTheme="minorHAnsi" w:hAnsiTheme="minorHAnsi" w:cstheme="minorHAnsi"/>
                <w:sz w:val="24"/>
                <w:lang w:val="en-US"/>
              </w:rPr>
            </w:pPr>
          </w:p>
          <w:p w14:paraId="6508B799" w14:textId="5C918BFA" w:rsidR="00837476" w:rsidRPr="00837476" w:rsidRDefault="00D245F0" w:rsidP="00837476">
            <w:pPr>
              <w:spacing w:after="0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Hard-disk </w:t>
            </w:r>
            <w:proofErr w:type="spellStart"/>
            <w:r>
              <w:rPr>
                <w:rFonts w:asciiTheme="minorHAnsi" w:hAnsiTheme="minorHAnsi" w:cstheme="minorHAnsi"/>
                <w:sz w:val="24"/>
                <w:lang w:val="en-US"/>
              </w:rPr>
              <w:t>Apacer</w:t>
            </w:r>
            <w:proofErr w:type="spellEnd"/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 2TB</w:t>
            </w:r>
            <w:r w:rsidR="00837476">
              <w:rPr>
                <w:rFonts w:asciiTheme="minorHAnsi" w:hAnsiTheme="minorHAnsi" w:cstheme="minorHAnsi"/>
                <w:sz w:val="24"/>
                <w:lang w:val="en-US"/>
              </w:rPr>
              <w:t>:</w:t>
            </w:r>
          </w:p>
          <w:p w14:paraId="75EAB4F9" w14:textId="12D49F61" w:rsidR="0066501C" w:rsidRPr="003345F9" w:rsidRDefault="0066501C" w:rsidP="008B09CD">
            <w:pPr>
              <w:pStyle w:val="a4"/>
              <w:numPr>
                <w:ilvl w:val="0"/>
                <w:numId w:val="5"/>
              </w:numPr>
              <w:spacing w:after="0"/>
              <w:ind w:left="347" w:hanging="347"/>
              <w:rPr>
                <w:rFonts w:asciiTheme="minorHAnsi" w:hAnsiTheme="minorHAnsi" w:cstheme="minorHAnsi"/>
                <w:sz w:val="24"/>
                <w:lang w:val="en-US"/>
              </w:rPr>
            </w:pPr>
            <w:proofErr w:type="spellStart"/>
            <w:r w:rsidRPr="003345F9">
              <w:rPr>
                <w:rFonts w:asciiTheme="minorHAnsi" w:hAnsiTheme="minorHAnsi" w:cstheme="minorHAnsi"/>
                <w:sz w:val="24"/>
                <w:lang w:val="en-US"/>
              </w:rPr>
              <w:t>Yergasheva</w:t>
            </w:r>
            <w:proofErr w:type="spellEnd"/>
            <w:r w:rsidRPr="003345F9">
              <w:rPr>
                <w:rFonts w:asciiTheme="minorHAnsi" w:hAnsiTheme="minorHAnsi" w:cstheme="minorHAnsi"/>
                <w:sz w:val="24"/>
                <w:lang w:val="en-US"/>
              </w:rPr>
              <w:t xml:space="preserve"> Nilufar (Turin Polytechnic University in Tashkent)</w:t>
            </w:r>
          </w:p>
          <w:p w14:paraId="23F5D056" w14:textId="77777777" w:rsidR="003345F9" w:rsidRPr="003345F9" w:rsidRDefault="00837476" w:rsidP="008B09CD">
            <w:pPr>
              <w:pStyle w:val="a4"/>
              <w:numPr>
                <w:ilvl w:val="0"/>
                <w:numId w:val="5"/>
              </w:numPr>
              <w:spacing w:after="0"/>
              <w:ind w:left="347" w:hanging="347"/>
              <w:rPr>
                <w:rFonts w:asciiTheme="minorHAnsi" w:hAnsiTheme="minorHAnsi" w:cstheme="minorHAnsi"/>
                <w:sz w:val="24"/>
                <w:lang w:val="en-US"/>
              </w:rPr>
            </w:pPr>
            <w:proofErr w:type="spellStart"/>
            <w:r w:rsidRPr="003345F9">
              <w:rPr>
                <w:rFonts w:asciiTheme="minorHAnsi" w:hAnsiTheme="minorHAnsi" w:cstheme="minorHAnsi"/>
                <w:sz w:val="24"/>
                <w:lang w:val="en-US"/>
              </w:rPr>
              <w:t>Jabborov</w:t>
            </w:r>
            <w:proofErr w:type="spellEnd"/>
            <w:r w:rsidRPr="003345F9">
              <w:rPr>
                <w:rFonts w:asciiTheme="minorHAnsi" w:hAnsiTheme="minorHAnsi" w:cstheme="minorHAnsi"/>
                <w:sz w:val="24"/>
                <w:lang w:val="en-US"/>
              </w:rPr>
              <w:t xml:space="preserve"> Abdulaziz (Moscow Institute of Architecture)</w:t>
            </w:r>
          </w:p>
          <w:p w14:paraId="284643CB" w14:textId="77777777" w:rsidR="003345F9" w:rsidRPr="003345F9" w:rsidRDefault="003345F9" w:rsidP="008B09CD">
            <w:pPr>
              <w:pStyle w:val="a4"/>
              <w:numPr>
                <w:ilvl w:val="0"/>
                <w:numId w:val="5"/>
              </w:numPr>
              <w:spacing w:after="0"/>
              <w:ind w:left="347" w:hanging="347"/>
              <w:rPr>
                <w:rFonts w:asciiTheme="minorHAnsi" w:hAnsiTheme="minorHAnsi" w:cstheme="minorHAnsi"/>
                <w:sz w:val="24"/>
                <w:lang w:val="en-US"/>
              </w:rPr>
            </w:pPr>
            <w:proofErr w:type="spellStart"/>
            <w:r w:rsidRPr="003345F9">
              <w:rPr>
                <w:rFonts w:asciiTheme="minorHAnsi" w:hAnsiTheme="minorHAnsi" w:cstheme="minorHAnsi"/>
                <w:sz w:val="24"/>
                <w:lang w:val="en-US"/>
              </w:rPr>
              <w:t>Umarkulova</w:t>
            </w:r>
            <w:proofErr w:type="spellEnd"/>
            <w:r w:rsidRPr="003345F9">
              <w:rPr>
                <w:rFonts w:asciiTheme="minorHAnsi" w:hAnsiTheme="minorHAnsi" w:cstheme="minorHAnsi"/>
                <w:sz w:val="24"/>
                <w:lang w:val="en-US"/>
              </w:rPr>
              <w:t xml:space="preserve"> </w:t>
            </w:r>
            <w:proofErr w:type="spellStart"/>
            <w:r w:rsidRPr="003345F9">
              <w:rPr>
                <w:rFonts w:asciiTheme="minorHAnsi" w:hAnsiTheme="minorHAnsi" w:cstheme="minorHAnsi"/>
                <w:sz w:val="24"/>
                <w:lang w:val="en-US"/>
              </w:rPr>
              <w:t>Shakhodat</w:t>
            </w:r>
            <w:proofErr w:type="spellEnd"/>
            <w:r w:rsidRPr="003345F9">
              <w:rPr>
                <w:rFonts w:asciiTheme="minorHAnsi" w:hAnsiTheme="minorHAnsi" w:cstheme="minorHAnsi"/>
                <w:sz w:val="24"/>
                <w:lang w:val="en-US"/>
              </w:rPr>
              <w:t xml:space="preserve"> (Tashkent University of Architecture and Construction)</w:t>
            </w:r>
          </w:p>
          <w:p w14:paraId="20F8FD77" w14:textId="026D70B0" w:rsidR="00837476" w:rsidRDefault="00837476" w:rsidP="0066501C">
            <w:pPr>
              <w:spacing w:after="0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br/>
            </w:r>
            <w:r w:rsidR="00D245F0">
              <w:rPr>
                <w:rFonts w:asciiTheme="minorHAnsi" w:hAnsiTheme="minorHAnsi" w:cstheme="minorHAnsi"/>
                <w:sz w:val="24"/>
                <w:lang w:val="en-US"/>
              </w:rPr>
              <w:t>Tablets Samsung Galaxy A8</w:t>
            </w:r>
            <w:r>
              <w:rPr>
                <w:rFonts w:asciiTheme="minorHAnsi" w:hAnsiTheme="minorHAnsi" w:cstheme="minorHAnsi"/>
                <w:sz w:val="24"/>
                <w:lang w:val="en-US"/>
              </w:rPr>
              <w:t>:</w:t>
            </w:r>
          </w:p>
          <w:p w14:paraId="482D99D6" w14:textId="0B209095" w:rsidR="0066501C" w:rsidRPr="003345F9" w:rsidRDefault="0066501C" w:rsidP="008B09CD">
            <w:pPr>
              <w:pStyle w:val="a4"/>
              <w:numPr>
                <w:ilvl w:val="0"/>
                <w:numId w:val="4"/>
              </w:numPr>
              <w:spacing w:after="0"/>
              <w:ind w:left="347" w:hanging="347"/>
              <w:rPr>
                <w:rFonts w:asciiTheme="minorHAnsi" w:hAnsiTheme="minorHAnsi" w:cstheme="minorHAnsi"/>
                <w:sz w:val="24"/>
                <w:lang w:val="en-US"/>
              </w:rPr>
            </w:pPr>
            <w:proofErr w:type="spellStart"/>
            <w:r w:rsidRPr="003345F9">
              <w:rPr>
                <w:rFonts w:asciiTheme="minorHAnsi" w:hAnsiTheme="minorHAnsi" w:cstheme="minorHAnsi"/>
                <w:sz w:val="24"/>
                <w:lang w:val="en-US"/>
              </w:rPr>
              <w:t>Asatullayeva</w:t>
            </w:r>
            <w:proofErr w:type="spellEnd"/>
            <w:r w:rsidRPr="003345F9">
              <w:rPr>
                <w:rFonts w:asciiTheme="minorHAnsi" w:hAnsiTheme="minorHAnsi" w:cstheme="minorHAnsi"/>
                <w:sz w:val="24"/>
                <w:lang w:val="en-US"/>
              </w:rPr>
              <w:t xml:space="preserve"> Umida (Samarkand State Institute of Architecture and Construction)</w:t>
            </w:r>
          </w:p>
          <w:p w14:paraId="3BD59853" w14:textId="41C3C413" w:rsidR="0066501C" w:rsidRPr="003345F9" w:rsidRDefault="0066501C" w:rsidP="008B09CD">
            <w:pPr>
              <w:pStyle w:val="a4"/>
              <w:numPr>
                <w:ilvl w:val="0"/>
                <w:numId w:val="4"/>
              </w:numPr>
              <w:spacing w:after="0"/>
              <w:ind w:left="347" w:hanging="347"/>
              <w:rPr>
                <w:rFonts w:asciiTheme="minorHAnsi" w:hAnsiTheme="minorHAnsi" w:cstheme="minorHAnsi"/>
                <w:sz w:val="24"/>
                <w:lang w:val="en-US"/>
              </w:rPr>
            </w:pPr>
            <w:proofErr w:type="spellStart"/>
            <w:r w:rsidRPr="003345F9">
              <w:rPr>
                <w:rFonts w:asciiTheme="minorHAnsi" w:hAnsiTheme="minorHAnsi" w:cstheme="minorHAnsi"/>
                <w:sz w:val="24"/>
                <w:lang w:val="en-US"/>
              </w:rPr>
              <w:t>Utkelbayeva</w:t>
            </w:r>
            <w:proofErr w:type="spellEnd"/>
            <w:r w:rsidRPr="003345F9">
              <w:rPr>
                <w:rFonts w:asciiTheme="minorHAnsi" w:hAnsiTheme="minorHAnsi" w:cstheme="minorHAnsi"/>
                <w:sz w:val="24"/>
                <w:lang w:val="en-US"/>
              </w:rPr>
              <w:t xml:space="preserve"> Ranay (KU LEUVEN, Belgium)</w:t>
            </w:r>
          </w:p>
          <w:p w14:paraId="73092C2C" w14:textId="77777777" w:rsidR="00FC1741" w:rsidRDefault="003345F9" w:rsidP="008B09CD">
            <w:pPr>
              <w:pStyle w:val="a4"/>
              <w:numPr>
                <w:ilvl w:val="0"/>
                <w:numId w:val="4"/>
              </w:numPr>
              <w:spacing w:after="0"/>
              <w:ind w:left="347" w:hanging="347"/>
              <w:rPr>
                <w:rFonts w:asciiTheme="minorHAnsi" w:hAnsiTheme="minorHAnsi" w:cstheme="minorHAnsi"/>
                <w:sz w:val="24"/>
                <w:lang w:val="en-US"/>
              </w:rPr>
            </w:pPr>
            <w:r w:rsidRPr="003345F9">
              <w:rPr>
                <w:rFonts w:asciiTheme="minorHAnsi" w:hAnsiTheme="minorHAnsi" w:cstheme="minorHAnsi"/>
                <w:sz w:val="24"/>
                <w:lang w:val="en-US"/>
              </w:rPr>
              <w:t>Malikova Dinara</w:t>
            </w:r>
            <w:r w:rsidR="0066501C" w:rsidRPr="003345F9">
              <w:rPr>
                <w:rFonts w:asciiTheme="minorHAnsi" w:hAnsiTheme="minorHAnsi" w:cstheme="minorHAnsi"/>
                <w:sz w:val="24"/>
                <w:lang w:val="en-US"/>
              </w:rPr>
              <w:t xml:space="preserve"> (Tashkent University of Architecture and Construction)</w:t>
            </w:r>
          </w:p>
          <w:p w14:paraId="2AF0DD7B" w14:textId="32B1860B" w:rsidR="008B09CD" w:rsidRPr="003345F9" w:rsidRDefault="008B09CD" w:rsidP="008B09CD">
            <w:pPr>
              <w:pStyle w:val="a4"/>
              <w:spacing w:after="0"/>
              <w:ind w:left="347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</w:tr>
      <w:tr w:rsidR="00FC1741" w:rsidRPr="000D1A6E" w14:paraId="37E1A48C" w14:textId="77777777" w:rsidTr="008B09C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F9B5A" w14:textId="754F3F97" w:rsidR="00FC1741" w:rsidRPr="008B09CD" w:rsidRDefault="008B09CD" w:rsidP="008B09CD">
            <w:pPr>
              <w:spacing w:after="0"/>
              <w:jc w:val="left"/>
              <w:rPr>
                <w:rFonts w:asciiTheme="minorHAnsi" w:hAnsiTheme="minorHAnsi" w:cstheme="minorHAnsi"/>
                <w:sz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lang w:val="ru-RU"/>
              </w:rPr>
              <w:lastRenderedPageBreak/>
              <w:t>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63687" w14:textId="77777777" w:rsidR="00FC1741" w:rsidRDefault="00FC1741" w:rsidP="00105443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IT equipment for schools</w:t>
            </w:r>
          </w:p>
          <w:p w14:paraId="355F949C" w14:textId="77777777" w:rsidR="00DD5AA7" w:rsidRDefault="00DD5AA7" w:rsidP="00105443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</w:p>
          <w:p w14:paraId="3C5CF774" w14:textId="4225F66C" w:rsidR="00DD5AA7" w:rsidRDefault="00DD5AA7" w:rsidP="005C4DA7">
            <w:pPr>
              <w:pStyle w:val="a4"/>
              <w:numPr>
                <w:ilvl w:val="0"/>
                <w:numId w:val="8"/>
              </w:num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 w:rsidRPr="005C4DA7">
              <w:rPr>
                <w:rFonts w:asciiTheme="minorHAnsi" w:hAnsiTheme="minorHAnsi" w:cstheme="minorHAnsi"/>
                <w:sz w:val="24"/>
              </w:rPr>
              <w:t>Smart boards "Interactive touch panels FPB 86" D86I</w:t>
            </w:r>
            <w:r w:rsidR="002B02A8">
              <w:rPr>
                <w:rFonts w:asciiTheme="minorHAnsi" w:hAnsiTheme="minorHAnsi" w:cstheme="minorHAnsi"/>
                <w:sz w:val="24"/>
              </w:rPr>
              <w:t xml:space="preserve"> – 4 pieces</w:t>
            </w:r>
          </w:p>
          <w:p w14:paraId="1D31CB9D" w14:textId="76BF028C" w:rsidR="005C4DA7" w:rsidRDefault="002B02A8" w:rsidP="005C4DA7">
            <w:pPr>
              <w:pStyle w:val="a4"/>
              <w:numPr>
                <w:ilvl w:val="0"/>
                <w:numId w:val="8"/>
              </w:num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 w:rsidRPr="002B02A8">
              <w:rPr>
                <w:rFonts w:asciiTheme="minorHAnsi" w:hAnsiTheme="minorHAnsi" w:cstheme="minorHAnsi"/>
                <w:sz w:val="24"/>
              </w:rPr>
              <w:t>Personal computers CPU Intel Core I3</w:t>
            </w:r>
            <w:r>
              <w:rPr>
                <w:rFonts w:asciiTheme="minorHAnsi" w:hAnsiTheme="minorHAnsi" w:cstheme="minorHAnsi"/>
                <w:sz w:val="24"/>
              </w:rPr>
              <w:t xml:space="preserve"> – 60 pieces</w:t>
            </w:r>
          </w:p>
          <w:p w14:paraId="40B171D6" w14:textId="511EABF5" w:rsidR="002B02A8" w:rsidRDefault="00E93A5E" w:rsidP="005C4DA7">
            <w:pPr>
              <w:pStyle w:val="a4"/>
              <w:numPr>
                <w:ilvl w:val="0"/>
                <w:numId w:val="8"/>
              </w:num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Monitors </w:t>
            </w:r>
            <w:r w:rsidRPr="00E93A5E">
              <w:rPr>
                <w:rFonts w:asciiTheme="minorHAnsi" w:hAnsiTheme="minorHAnsi" w:cstheme="minorHAnsi"/>
                <w:sz w:val="24"/>
              </w:rPr>
              <w:t>AVTECH</w:t>
            </w:r>
            <w:r>
              <w:rPr>
                <w:rFonts w:asciiTheme="minorHAnsi" w:hAnsiTheme="minorHAnsi" w:cstheme="minorHAnsi"/>
                <w:sz w:val="24"/>
              </w:rPr>
              <w:t xml:space="preserve"> – 60 pieces</w:t>
            </w:r>
          </w:p>
          <w:p w14:paraId="4174880E" w14:textId="1F7031F6" w:rsidR="00E93A5E" w:rsidRDefault="00E93A5E" w:rsidP="005C4DA7">
            <w:pPr>
              <w:pStyle w:val="a4"/>
              <w:numPr>
                <w:ilvl w:val="0"/>
                <w:numId w:val="8"/>
              </w:num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 w:rsidRPr="00E93A5E">
              <w:rPr>
                <w:rFonts w:asciiTheme="minorHAnsi" w:hAnsiTheme="minorHAnsi" w:cstheme="minorHAnsi"/>
                <w:sz w:val="24"/>
              </w:rPr>
              <w:t>HUBs</w:t>
            </w: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25065A">
              <w:rPr>
                <w:rFonts w:asciiTheme="minorHAnsi" w:hAnsiTheme="minorHAnsi" w:cstheme="minorHAnsi"/>
                <w:sz w:val="24"/>
              </w:rPr>
              <w:t>–</w:t>
            </w: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25065A">
              <w:rPr>
                <w:rFonts w:asciiTheme="minorHAnsi" w:hAnsiTheme="minorHAnsi" w:cstheme="minorHAnsi"/>
                <w:sz w:val="24"/>
              </w:rPr>
              <w:t>4 pieces</w:t>
            </w:r>
          </w:p>
          <w:p w14:paraId="6ECE3FB8" w14:textId="4F5D9A6C" w:rsidR="0025065A" w:rsidRDefault="0025065A" w:rsidP="005C4DA7">
            <w:pPr>
              <w:pStyle w:val="a4"/>
              <w:numPr>
                <w:ilvl w:val="0"/>
                <w:numId w:val="8"/>
              </w:num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 w:rsidRPr="0025065A">
              <w:rPr>
                <w:rFonts w:asciiTheme="minorHAnsi" w:hAnsiTheme="minorHAnsi" w:cstheme="minorHAnsi"/>
                <w:sz w:val="24"/>
              </w:rPr>
              <w:t>Network cable</w:t>
            </w:r>
            <w:r>
              <w:rPr>
                <w:rFonts w:asciiTheme="minorHAnsi" w:hAnsiTheme="minorHAnsi" w:cstheme="minorHAnsi"/>
                <w:sz w:val="24"/>
              </w:rPr>
              <w:t xml:space="preserve"> – 4 pieces</w:t>
            </w:r>
          </w:p>
          <w:p w14:paraId="16CB4670" w14:textId="77777777" w:rsidR="0025065A" w:rsidRPr="005C4DA7" w:rsidRDefault="0025065A" w:rsidP="0025065A">
            <w:pPr>
              <w:pStyle w:val="a4"/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</w:p>
          <w:p w14:paraId="7157A77B" w14:textId="36871DFD" w:rsidR="00FC1741" w:rsidRPr="000D1A6E" w:rsidRDefault="00FC1741" w:rsidP="00105443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90043" w14:textId="5E89B416" w:rsidR="008A34B4" w:rsidRDefault="008A34B4" w:rsidP="008A34B4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Ministry of Pre</w:t>
            </w:r>
            <w:r w:rsidR="00680F04" w:rsidRPr="00680F04">
              <w:rPr>
                <w:rFonts w:asciiTheme="minorHAnsi" w:hAnsiTheme="minorHAnsi" w:cstheme="minorHAnsi"/>
                <w:sz w:val="24"/>
              </w:rPr>
              <w:t xml:space="preserve">school and </w:t>
            </w:r>
            <w:r w:rsidR="00680F04">
              <w:rPr>
                <w:rFonts w:asciiTheme="minorHAnsi" w:hAnsiTheme="minorHAnsi" w:cstheme="minorHAnsi"/>
                <w:sz w:val="24"/>
              </w:rPr>
              <w:t>S</w:t>
            </w:r>
            <w:r w:rsidR="00680F04" w:rsidRPr="00680F04">
              <w:rPr>
                <w:rFonts w:asciiTheme="minorHAnsi" w:hAnsiTheme="minorHAnsi" w:cstheme="minorHAnsi"/>
                <w:sz w:val="24"/>
              </w:rPr>
              <w:t xml:space="preserve">chool </w:t>
            </w:r>
            <w:r w:rsidR="00680F04">
              <w:rPr>
                <w:rFonts w:asciiTheme="minorHAnsi" w:hAnsiTheme="minorHAnsi" w:cstheme="minorHAnsi"/>
                <w:sz w:val="24"/>
              </w:rPr>
              <w:t>E</w:t>
            </w:r>
            <w:r w:rsidR="00680F04" w:rsidRPr="00680F04">
              <w:rPr>
                <w:rFonts w:asciiTheme="minorHAnsi" w:hAnsiTheme="minorHAnsi" w:cstheme="minorHAnsi"/>
                <w:sz w:val="24"/>
              </w:rPr>
              <w:t xml:space="preserve">ducation of </w:t>
            </w:r>
            <w:r w:rsidR="00680F04">
              <w:rPr>
                <w:rFonts w:asciiTheme="minorHAnsi" w:hAnsiTheme="minorHAnsi" w:cstheme="minorHAnsi"/>
                <w:sz w:val="24"/>
              </w:rPr>
              <w:t>t</w:t>
            </w:r>
            <w:r w:rsidR="00680F04" w:rsidRPr="00680F04">
              <w:rPr>
                <w:rFonts w:asciiTheme="minorHAnsi" w:hAnsiTheme="minorHAnsi" w:cstheme="minorHAnsi"/>
                <w:sz w:val="24"/>
              </w:rPr>
              <w:t xml:space="preserve">he </w:t>
            </w:r>
            <w:r w:rsidR="00680F04">
              <w:rPr>
                <w:rFonts w:asciiTheme="minorHAnsi" w:hAnsiTheme="minorHAnsi" w:cstheme="minorHAnsi"/>
                <w:sz w:val="24"/>
              </w:rPr>
              <w:t>R</w:t>
            </w:r>
            <w:r w:rsidR="00680F04" w:rsidRPr="00680F04">
              <w:rPr>
                <w:rFonts w:asciiTheme="minorHAnsi" w:hAnsiTheme="minorHAnsi" w:cstheme="minorHAnsi"/>
                <w:sz w:val="24"/>
              </w:rPr>
              <w:t xml:space="preserve">epublic of </w:t>
            </w:r>
            <w:r w:rsidR="00680F04">
              <w:rPr>
                <w:rFonts w:asciiTheme="minorHAnsi" w:hAnsiTheme="minorHAnsi" w:cstheme="minorHAnsi"/>
                <w:sz w:val="24"/>
              </w:rPr>
              <w:t>U</w:t>
            </w:r>
            <w:r w:rsidR="00680F04" w:rsidRPr="00680F04">
              <w:rPr>
                <w:rFonts w:asciiTheme="minorHAnsi" w:hAnsiTheme="minorHAnsi" w:cstheme="minorHAnsi"/>
                <w:sz w:val="24"/>
              </w:rPr>
              <w:t>zbekistan</w:t>
            </w:r>
          </w:p>
          <w:p w14:paraId="6FCB97A5" w14:textId="444A17AD" w:rsidR="00F75A27" w:rsidRPr="008A34B4" w:rsidRDefault="00680F04" w:rsidP="008B09CD">
            <w:pPr>
              <w:numPr>
                <w:ilvl w:val="0"/>
                <w:numId w:val="10"/>
              </w:numPr>
              <w:spacing w:after="0"/>
              <w:ind w:left="347" w:hanging="347"/>
              <w:jc w:val="lef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School </w:t>
            </w:r>
            <w:r w:rsidR="00F75A27" w:rsidRPr="008A34B4">
              <w:rPr>
                <w:rFonts w:asciiTheme="minorHAnsi" w:hAnsiTheme="minorHAnsi" w:cstheme="minorHAnsi"/>
                <w:sz w:val="24"/>
              </w:rPr>
              <w:t xml:space="preserve">#9 of </w:t>
            </w:r>
            <w:proofErr w:type="spellStart"/>
            <w:r w:rsidR="00F75A27" w:rsidRPr="008A34B4">
              <w:rPr>
                <w:rFonts w:asciiTheme="minorHAnsi" w:hAnsiTheme="minorHAnsi" w:cstheme="minorHAnsi"/>
                <w:sz w:val="24"/>
              </w:rPr>
              <w:t>Atayurt</w:t>
            </w:r>
            <w:proofErr w:type="spellEnd"/>
            <w:r w:rsidR="00F75A27" w:rsidRPr="008A34B4">
              <w:rPr>
                <w:rFonts w:asciiTheme="minorHAnsi" w:hAnsiTheme="minorHAnsi" w:cstheme="minorHAnsi"/>
                <w:sz w:val="24"/>
              </w:rPr>
              <w:t xml:space="preserve"> community of </w:t>
            </w:r>
            <w:proofErr w:type="spellStart"/>
            <w:r w:rsidR="00F75A27" w:rsidRPr="008A34B4">
              <w:rPr>
                <w:rFonts w:asciiTheme="minorHAnsi" w:hAnsiTheme="minorHAnsi" w:cstheme="minorHAnsi"/>
                <w:sz w:val="24"/>
              </w:rPr>
              <w:t>Turtkul</w:t>
            </w:r>
            <w:proofErr w:type="spellEnd"/>
            <w:r w:rsidR="00F75A27" w:rsidRPr="008A34B4">
              <w:rPr>
                <w:rFonts w:asciiTheme="minorHAnsi" w:hAnsiTheme="minorHAnsi" w:cstheme="minorHAnsi"/>
                <w:sz w:val="24"/>
              </w:rPr>
              <w:t xml:space="preserve"> district of the Republic of </w:t>
            </w:r>
            <w:proofErr w:type="spellStart"/>
            <w:r w:rsidR="00F75A27" w:rsidRPr="008A34B4">
              <w:rPr>
                <w:rFonts w:asciiTheme="minorHAnsi" w:hAnsiTheme="minorHAnsi" w:cstheme="minorHAnsi"/>
                <w:sz w:val="24"/>
              </w:rPr>
              <w:t>Karakalpakstan</w:t>
            </w:r>
            <w:proofErr w:type="spellEnd"/>
            <w:r w:rsidR="00F75A27" w:rsidRPr="008A34B4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541E6CEB" w14:textId="356389B4" w:rsidR="00F75A27" w:rsidRDefault="00680F04" w:rsidP="008B09CD">
            <w:pPr>
              <w:numPr>
                <w:ilvl w:val="0"/>
                <w:numId w:val="10"/>
              </w:numPr>
              <w:spacing w:after="0"/>
              <w:ind w:left="347" w:hanging="347"/>
              <w:jc w:val="left"/>
              <w:rPr>
                <w:rFonts w:asciiTheme="minorHAnsi" w:hAnsiTheme="minorHAnsi" w:cstheme="minorHAnsi"/>
                <w:sz w:val="24"/>
              </w:rPr>
            </w:pPr>
            <w:r w:rsidRPr="00680F04">
              <w:rPr>
                <w:rFonts w:asciiTheme="minorHAnsi" w:hAnsiTheme="minorHAnsi" w:cstheme="minorHAnsi"/>
                <w:sz w:val="24"/>
              </w:rPr>
              <w:t>School</w:t>
            </w:r>
            <w:r w:rsidR="00F75A27" w:rsidRPr="00680F04">
              <w:rPr>
                <w:rFonts w:asciiTheme="minorHAnsi" w:hAnsiTheme="minorHAnsi" w:cstheme="minorHAnsi"/>
                <w:sz w:val="24"/>
              </w:rPr>
              <w:t xml:space="preserve"> #10 of </w:t>
            </w:r>
            <w:proofErr w:type="spellStart"/>
            <w:r w:rsidR="00F75A27" w:rsidRPr="00680F04">
              <w:rPr>
                <w:rFonts w:asciiTheme="minorHAnsi" w:hAnsiTheme="minorHAnsi" w:cstheme="minorHAnsi"/>
                <w:sz w:val="24"/>
              </w:rPr>
              <w:t>Kamolot</w:t>
            </w:r>
            <w:proofErr w:type="spellEnd"/>
            <w:r w:rsidR="00F75A27" w:rsidRPr="00680F04">
              <w:rPr>
                <w:rFonts w:asciiTheme="minorHAnsi" w:hAnsiTheme="minorHAnsi" w:cstheme="minorHAnsi"/>
                <w:sz w:val="24"/>
              </w:rPr>
              <w:t xml:space="preserve"> community of </w:t>
            </w:r>
            <w:proofErr w:type="spellStart"/>
            <w:r w:rsidR="00F75A27" w:rsidRPr="00680F04">
              <w:rPr>
                <w:rFonts w:asciiTheme="minorHAnsi" w:hAnsiTheme="minorHAnsi" w:cstheme="minorHAnsi"/>
                <w:sz w:val="24"/>
              </w:rPr>
              <w:t>Khozarasp</w:t>
            </w:r>
            <w:proofErr w:type="spellEnd"/>
            <w:r w:rsidR="00F75A27" w:rsidRPr="00680F04">
              <w:rPr>
                <w:rFonts w:asciiTheme="minorHAnsi" w:hAnsiTheme="minorHAnsi" w:cstheme="minorHAnsi"/>
                <w:sz w:val="24"/>
              </w:rPr>
              <w:t xml:space="preserve"> district of </w:t>
            </w:r>
            <w:proofErr w:type="spellStart"/>
            <w:r w:rsidR="00F75A27" w:rsidRPr="00680F04">
              <w:rPr>
                <w:rFonts w:asciiTheme="minorHAnsi" w:hAnsiTheme="minorHAnsi" w:cstheme="minorHAnsi"/>
                <w:sz w:val="24"/>
              </w:rPr>
              <w:t>Khorezm</w:t>
            </w:r>
            <w:proofErr w:type="spellEnd"/>
            <w:r w:rsidR="00F75A27" w:rsidRPr="00680F04">
              <w:rPr>
                <w:rFonts w:asciiTheme="minorHAnsi" w:hAnsiTheme="minorHAnsi" w:cstheme="minorHAnsi"/>
                <w:sz w:val="24"/>
              </w:rPr>
              <w:t xml:space="preserve"> region</w:t>
            </w:r>
          </w:p>
          <w:p w14:paraId="4AC10714" w14:textId="7CCCA09F" w:rsidR="00FC1741" w:rsidRPr="008A34B4" w:rsidRDefault="00680F04" w:rsidP="008B09CD">
            <w:pPr>
              <w:numPr>
                <w:ilvl w:val="0"/>
                <w:numId w:val="10"/>
              </w:numPr>
              <w:spacing w:after="0"/>
              <w:ind w:left="347" w:hanging="347"/>
              <w:jc w:val="left"/>
              <w:rPr>
                <w:rFonts w:asciiTheme="minorHAnsi" w:hAnsiTheme="minorHAnsi" w:cstheme="minorHAnsi"/>
                <w:sz w:val="24"/>
              </w:rPr>
            </w:pPr>
            <w:r w:rsidRPr="00680F04">
              <w:rPr>
                <w:rFonts w:asciiTheme="minorHAnsi" w:hAnsiTheme="minorHAnsi" w:cstheme="minorHAnsi"/>
                <w:sz w:val="24"/>
              </w:rPr>
              <w:t xml:space="preserve">School </w:t>
            </w:r>
            <w:r w:rsidR="00F75A27" w:rsidRPr="00680F04">
              <w:rPr>
                <w:rFonts w:asciiTheme="minorHAnsi" w:hAnsiTheme="minorHAnsi" w:cstheme="minorHAnsi"/>
                <w:sz w:val="24"/>
              </w:rPr>
              <w:t xml:space="preserve">#28 of Nayman community of </w:t>
            </w:r>
            <w:proofErr w:type="spellStart"/>
            <w:r w:rsidR="00F75A27" w:rsidRPr="00680F04">
              <w:rPr>
                <w:rFonts w:asciiTheme="minorHAnsi" w:hAnsiTheme="minorHAnsi" w:cstheme="minorHAnsi"/>
                <w:sz w:val="24"/>
              </w:rPr>
              <w:t>Vobkent</w:t>
            </w:r>
            <w:proofErr w:type="spellEnd"/>
            <w:r w:rsidR="00F75A27" w:rsidRPr="00680F04">
              <w:rPr>
                <w:rFonts w:asciiTheme="minorHAnsi" w:hAnsiTheme="minorHAnsi" w:cstheme="minorHAnsi"/>
                <w:sz w:val="24"/>
              </w:rPr>
              <w:t xml:space="preserve"> district of Bukhara region</w:t>
            </w:r>
            <w:r>
              <w:rPr>
                <w:rFonts w:asciiTheme="minorHAnsi" w:hAnsiTheme="minorHAnsi" w:cstheme="minorHAnsi"/>
                <w:sz w:val="24"/>
              </w:rPr>
              <w:br/>
              <w:t xml:space="preserve">School </w:t>
            </w:r>
            <w:r w:rsidR="00F75A27" w:rsidRPr="008A34B4">
              <w:rPr>
                <w:rFonts w:asciiTheme="minorHAnsi" w:hAnsiTheme="minorHAnsi" w:cstheme="minorHAnsi"/>
                <w:sz w:val="24"/>
              </w:rPr>
              <w:t xml:space="preserve">#18 of </w:t>
            </w:r>
            <w:proofErr w:type="spellStart"/>
            <w:r w:rsidR="00F75A27" w:rsidRPr="008A34B4">
              <w:rPr>
                <w:rFonts w:asciiTheme="minorHAnsi" w:hAnsiTheme="minorHAnsi" w:cstheme="minorHAnsi"/>
                <w:sz w:val="24"/>
              </w:rPr>
              <w:t>Varozun</w:t>
            </w:r>
            <w:proofErr w:type="spellEnd"/>
            <w:r w:rsidR="00F75A27" w:rsidRPr="008A34B4">
              <w:rPr>
                <w:rFonts w:asciiTheme="minorHAnsi" w:hAnsiTheme="minorHAnsi" w:cstheme="minorHAnsi"/>
                <w:sz w:val="24"/>
              </w:rPr>
              <w:t xml:space="preserve"> community of </w:t>
            </w:r>
            <w:proofErr w:type="spellStart"/>
            <w:r w:rsidR="00F75A27" w:rsidRPr="008A34B4">
              <w:rPr>
                <w:rFonts w:asciiTheme="minorHAnsi" w:hAnsiTheme="minorHAnsi" w:cstheme="minorHAnsi"/>
                <w:sz w:val="24"/>
              </w:rPr>
              <w:t>Qiziltepa</w:t>
            </w:r>
            <w:proofErr w:type="spellEnd"/>
            <w:r w:rsidR="00F75A27" w:rsidRPr="008A34B4">
              <w:rPr>
                <w:rFonts w:asciiTheme="minorHAnsi" w:hAnsiTheme="minorHAnsi" w:cstheme="minorHAnsi"/>
                <w:sz w:val="24"/>
              </w:rPr>
              <w:t xml:space="preserve"> district of </w:t>
            </w:r>
            <w:proofErr w:type="spellStart"/>
            <w:r w:rsidR="00F75A27" w:rsidRPr="008A34B4">
              <w:rPr>
                <w:rFonts w:asciiTheme="minorHAnsi" w:hAnsiTheme="minorHAnsi" w:cstheme="minorHAnsi"/>
                <w:sz w:val="24"/>
              </w:rPr>
              <w:t>Navoiy</w:t>
            </w:r>
            <w:proofErr w:type="spellEnd"/>
            <w:r w:rsidR="00F75A27" w:rsidRPr="008A34B4">
              <w:rPr>
                <w:rFonts w:asciiTheme="minorHAnsi" w:hAnsiTheme="minorHAnsi" w:cstheme="minorHAnsi"/>
                <w:sz w:val="24"/>
              </w:rPr>
              <w:t xml:space="preserve"> region</w:t>
            </w:r>
          </w:p>
        </w:tc>
      </w:tr>
      <w:tr w:rsidR="007A4DF9" w:rsidRPr="002335BB" w14:paraId="264AE022" w14:textId="77777777" w:rsidTr="008B09C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7ED5" w14:textId="218535F2" w:rsidR="007A4DF9" w:rsidRDefault="007A4DF9" w:rsidP="008B09CD">
            <w:pPr>
              <w:spacing w:after="0"/>
              <w:jc w:val="left"/>
              <w:rPr>
                <w:rFonts w:asciiTheme="minorHAnsi" w:hAnsiTheme="minorHAnsi" w:cstheme="minorHAnsi"/>
                <w:sz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lang w:val="ru-RU"/>
              </w:rPr>
              <w:t>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A9236" w14:textId="3CE41198" w:rsidR="007A4DF9" w:rsidRDefault="007A4DF9" w:rsidP="00105443">
            <w:pPr>
              <w:spacing w:after="0"/>
              <w:jc w:val="left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2 Toyota Prado cars for Project Implementation Unit </w:t>
            </w:r>
          </w:p>
          <w:p w14:paraId="34B13102" w14:textId="77777777" w:rsidR="007A4DF9" w:rsidRDefault="007A4DF9" w:rsidP="00105443">
            <w:pPr>
              <w:spacing w:after="0"/>
              <w:jc w:val="left"/>
              <w:rPr>
                <w:rFonts w:asciiTheme="minorHAnsi" w:hAnsiTheme="minorHAnsi" w:cstheme="minorHAnsi"/>
                <w:sz w:val="24"/>
                <w:lang w:val="en-US"/>
              </w:rPr>
            </w:pPr>
          </w:p>
          <w:p w14:paraId="00C3FBC6" w14:textId="77777777" w:rsidR="007A4DF9" w:rsidRPr="002335BB" w:rsidRDefault="007A4DF9" w:rsidP="007A4DF9">
            <w:pPr>
              <w:pStyle w:val="a4"/>
              <w:numPr>
                <w:ilvl w:val="0"/>
                <w:numId w:val="8"/>
              </w:numPr>
              <w:spacing w:after="0"/>
              <w:jc w:val="left"/>
              <w:rPr>
                <w:rFonts w:asciiTheme="minorHAnsi" w:hAnsiTheme="minorHAnsi" w:cstheme="minorHAnsi"/>
                <w:sz w:val="24"/>
                <w:lang w:val="en-US"/>
              </w:rPr>
            </w:pPr>
            <w:r w:rsidRPr="007A4DF9">
              <w:rPr>
                <w:rFonts w:asciiTheme="minorHAnsi" w:hAnsiTheme="minorHAnsi" w:cstheme="minorHAnsi"/>
                <w:sz w:val="24"/>
              </w:rPr>
              <w:t>Toyota Prado 4.0L A/T, TXL</w:t>
            </w:r>
            <w:r w:rsidRPr="007A4DF9">
              <w:rPr>
                <w:rFonts w:asciiTheme="minorHAnsi" w:hAnsiTheme="minorHAnsi" w:cstheme="minorHAnsi"/>
                <w:sz w:val="24"/>
              </w:rPr>
              <w:br/>
              <w:t>Year Produced: 2022</w:t>
            </w:r>
            <w:r w:rsidRPr="007A4DF9">
              <w:rPr>
                <w:rFonts w:asciiTheme="minorHAnsi" w:hAnsiTheme="minorHAnsi" w:cstheme="minorHAnsi"/>
                <w:sz w:val="24"/>
              </w:rPr>
              <w:br/>
              <w:t>Engine size: 4000 см3</w:t>
            </w:r>
            <w:r w:rsidRPr="007A4DF9">
              <w:rPr>
                <w:rFonts w:asciiTheme="minorHAnsi" w:hAnsiTheme="minorHAnsi" w:cstheme="minorHAnsi"/>
                <w:sz w:val="24"/>
              </w:rPr>
              <w:br/>
              <w:t>Engine number: 1GRC592481</w:t>
            </w:r>
            <w:r w:rsidRPr="007A4DF9">
              <w:rPr>
                <w:rFonts w:asciiTheme="minorHAnsi" w:hAnsiTheme="minorHAnsi" w:cstheme="minorHAnsi"/>
                <w:sz w:val="24"/>
              </w:rPr>
              <w:br/>
              <w:t>Vin number: JTEBU3FJ1P5096485</w:t>
            </w:r>
            <w:r w:rsidRPr="007A4DF9">
              <w:rPr>
                <w:rFonts w:asciiTheme="minorHAnsi" w:hAnsiTheme="minorHAnsi" w:cstheme="minorHAnsi"/>
                <w:sz w:val="24"/>
              </w:rPr>
              <w:br/>
            </w:r>
            <w:proofErr w:type="spellStart"/>
            <w:r w:rsidRPr="007A4DF9">
              <w:rPr>
                <w:rFonts w:asciiTheme="minorHAnsi" w:hAnsiTheme="minorHAnsi" w:cstheme="minorHAnsi"/>
                <w:sz w:val="24"/>
              </w:rPr>
              <w:t>Color</w:t>
            </w:r>
            <w:proofErr w:type="spellEnd"/>
            <w:r w:rsidRPr="007A4DF9">
              <w:rPr>
                <w:rFonts w:asciiTheme="minorHAnsi" w:hAnsiTheme="minorHAnsi" w:cstheme="minorHAnsi"/>
                <w:sz w:val="24"/>
              </w:rPr>
              <w:t>: White</w:t>
            </w:r>
          </w:p>
          <w:p w14:paraId="27FB5D28" w14:textId="77777777" w:rsidR="002335BB" w:rsidRDefault="002335BB" w:rsidP="002335BB">
            <w:pPr>
              <w:pStyle w:val="a4"/>
              <w:spacing w:after="0"/>
              <w:rPr>
                <w:rFonts w:asciiTheme="minorHAnsi" w:hAnsiTheme="minorHAnsi" w:cstheme="minorHAnsi"/>
                <w:sz w:val="24"/>
                <w:lang w:val="fr-FR"/>
              </w:rPr>
            </w:pPr>
          </w:p>
          <w:p w14:paraId="06050F8E" w14:textId="05A1B723" w:rsidR="002335BB" w:rsidRPr="002335BB" w:rsidRDefault="002335BB" w:rsidP="002335BB">
            <w:pPr>
              <w:pStyle w:val="a4"/>
              <w:numPr>
                <w:ilvl w:val="0"/>
                <w:numId w:val="8"/>
              </w:numPr>
              <w:spacing w:after="0"/>
              <w:rPr>
                <w:rFonts w:asciiTheme="minorHAnsi" w:hAnsiTheme="minorHAnsi" w:cstheme="minorHAnsi"/>
                <w:sz w:val="24"/>
                <w:lang w:val="fr-FR"/>
              </w:rPr>
            </w:pPr>
            <w:r w:rsidRPr="002335BB">
              <w:rPr>
                <w:rFonts w:asciiTheme="minorHAnsi" w:hAnsiTheme="minorHAnsi" w:cstheme="minorHAnsi"/>
                <w:sz w:val="24"/>
                <w:lang w:val="fr-FR"/>
              </w:rPr>
              <w:t>Toyota Prado 4.0L A/T, TXL</w:t>
            </w:r>
          </w:p>
          <w:p w14:paraId="0B32641A" w14:textId="77777777" w:rsidR="002335BB" w:rsidRPr="002335BB" w:rsidRDefault="002335BB" w:rsidP="002335BB">
            <w:pPr>
              <w:pStyle w:val="a4"/>
              <w:spacing w:after="0"/>
              <w:rPr>
                <w:rFonts w:asciiTheme="minorHAnsi" w:hAnsiTheme="minorHAnsi" w:cstheme="minorHAnsi"/>
                <w:sz w:val="24"/>
                <w:lang w:val="en-US"/>
              </w:rPr>
            </w:pPr>
            <w:r w:rsidRPr="002335BB">
              <w:rPr>
                <w:rFonts w:asciiTheme="minorHAnsi" w:hAnsiTheme="minorHAnsi" w:cstheme="minorHAnsi"/>
                <w:sz w:val="24"/>
                <w:lang w:val="en-US"/>
              </w:rPr>
              <w:t>Year Produced: 2022</w:t>
            </w:r>
          </w:p>
          <w:p w14:paraId="2736DEB0" w14:textId="77777777" w:rsidR="002335BB" w:rsidRPr="002335BB" w:rsidRDefault="002335BB" w:rsidP="002335BB">
            <w:pPr>
              <w:pStyle w:val="a4"/>
              <w:spacing w:after="0"/>
              <w:rPr>
                <w:rFonts w:asciiTheme="minorHAnsi" w:hAnsiTheme="minorHAnsi" w:cstheme="minorHAnsi"/>
                <w:sz w:val="24"/>
                <w:lang w:val="en-US"/>
              </w:rPr>
            </w:pPr>
            <w:r w:rsidRPr="002335BB">
              <w:rPr>
                <w:rFonts w:asciiTheme="minorHAnsi" w:hAnsiTheme="minorHAnsi" w:cstheme="minorHAnsi"/>
                <w:sz w:val="24"/>
                <w:lang w:val="en-US"/>
              </w:rPr>
              <w:t>Engine size: 4000 см3</w:t>
            </w:r>
          </w:p>
          <w:p w14:paraId="7F09C3F9" w14:textId="77777777" w:rsidR="002335BB" w:rsidRPr="002335BB" w:rsidRDefault="002335BB" w:rsidP="002335BB">
            <w:pPr>
              <w:pStyle w:val="a4"/>
              <w:spacing w:after="0"/>
              <w:rPr>
                <w:rFonts w:asciiTheme="minorHAnsi" w:hAnsiTheme="minorHAnsi" w:cstheme="minorHAnsi"/>
                <w:sz w:val="24"/>
                <w:lang w:val="en-US"/>
              </w:rPr>
            </w:pPr>
            <w:r w:rsidRPr="002335BB">
              <w:rPr>
                <w:rFonts w:asciiTheme="minorHAnsi" w:hAnsiTheme="minorHAnsi" w:cstheme="minorHAnsi"/>
                <w:sz w:val="24"/>
                <w:lang w:val="en-US"/>
              </w:rPr>
              <w:t>Engine number: 1GRC587237</w:t>
            </w:r>
          </w:p>
          <w:p w14:paraId="34B036F2" w14:textId="77777777" w:rsidR="002335BB" w:rsidRPr="002335BB" w:rsidRDefault="002335BB" w:rsidP="002335BB">
            <w:pPr>
              <w:pStyle w:val="a4"/>
              <w:spacing w:after="0"/>
              <w:rPr>
                <w:rFonts w:asciiTheme="minorHAnsi" w:hAnsiTheme="minorHAnsi" w:cstheme="minorHAnsi"/>
                <w:sz w:val="24"/>
                <w:lang w:val="en-US"/>
              </w:rPr>
            </w:pPr>
            <w:r w:rsidRPr="002335BB">
              <w:rPr>
                <w:rFonts w:asciiTheme="minorHAnsi" w:hAnsiTheme="minorHAnsi" w:cstheme="minorHAnsi"/>
                <w:sz w:val="24"/>
                <w:lang w:val="en-US"/>
              </w:rPr>
              <w:t>Vin number: JTEBU3FJ1P5096275</w:t>
            </w:r>
          </w:p>
          <w:p w14:paraId="761E25F0" w14:textId="6738B5C2" w:rsidR="002335BB" w:rsidRPr="002335BB" w:rsidRDefault="002335BB" w:rsidP="002335BB">
            <w:pPr>
              <w:pStyle w:val="a4"/>
              <w:spacing w:after="0"/>
              <w:jc w:val="left"/>
              <w:rPr>
                <w:rFonts w:asciiTheme="minorHAnsi" w:hAnsiTheme="minorHAnsi" w:cstheme="minorHAnsi"/>
                <w:sz w:val="24"/>
                <w:lang w:val="en-US"/>
              </w:rPr>
            </w:pPr>
            <w:r w:rsidRPr="002335BB">
              <w:rPr>
                <w:rFonts w:asciiTheme="minorHAnsi" w:hAnsiTheme="minorHAnsi" w:cstheme="minorHAnsi"/>
                <w:sz w:val="24"/>
                <w:lang w:val="en-US"/>
              </w:rPr>
              <w:t>Color: White</w:t>
            </w:r>
          </w:p>
          <w:p w14:paraId="72B9A3CB" w14:textId="6115D205" w:rsidR="002335BB" w:rsidRPr="002335BB" w:rsidRDefault="002335BB" w:rsidP="002335BB">
            <w:pPr>
              <w:spacing w:after="0"/>
              <w:jc w:val="left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29E96" w14:textId="77777777" w:rsidR="007A4DF9" w:rsidRDefault="007A4DF9" w:rsidP="008A34B4">
            <w:pPr>
              <w:spacing w:after="0"/>
              <w:jc w:val="left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Ministry of Economy and Finance of the </w:t>
            </w:r>
            <w:r w:rsidRPr="007A4DF9">
              <w:rPr>
                <w:rFonts w:asciiTheme="minorHAnsi" w:hAnsiTheme="minorHAnsi" w:cstheme="minorHAnsi"/>
                <w:sz w:val="24"/>
                <w:lang w:val="en-US"/>
              </w:rPr>
              <w:t>Republic of Uzbekistan</w:t>
            </w:r>
          </w:p>
          <w:p w14:paraId="55C7ADE5" w14:textId="2C54E2A4" w:rsidR="007A4DF9" w:rsidRPr="007A4DF9" w:rsidRDefault="007A4DF9" w:rsidP="002335BB">
            <w:pPr>
              <w:pStyle w:val="a4"/>
              <w:numPr>
                <w:ilvl w:val="0"/>
                <w:numId w:val="12"/>
              </w:numPr>
              <w:spacing w:after="0"/>
              <w:ind w:left="347" w:hanging="347"/>
              <w:jc w:val="left"/>
              <w:rPr>
                <w:rFonts w:asciiTheme="minorHAnsi" w:hAnsiTheme="minorHAnsi" w:cstheme="minorHAnsi"/>
                <w:sz w:val="24"/>
                <w:lang w:val="fr-FR"/>
              </w:rPr>
            </w:pPr>
            <w:r w:rsidRPr="007A4DF9">
              <w:rPr>
                <w:rFonts w:asciiTheme="minorHAnsi" w:hAnsiTheme="minorHAnsi" w:cstheme="minorHAnsi"/>
                <w:sz w:val="24"/>
                <w:lang w:val="fr-FR"/>
              </w:rPr>
              <w:t>Toyota Prado 4.0L A/T, TXL</w:t>
            </w:r>
          </w:p>
          <w:p w14:paraId="56CD8A98" w14:textId="0A5CFCA4" w:rsidR="007A4DF9" w:rsidRPr="007A4DF9" w:rsidRDefault="007A4DF9" w:rsidP="002335BB">
            <w:pPr>
              <w:pStyle w:val="a4"/>
              <w:numPr>
                <w:ilvl w:val="0"/>
                <w:numId w:val="12"/>
              </w:numPr>
              <w:spacing w:after="0"/>
              <w:ind w:left="347" w:hanging="347"/>
              <w:jc w:val="left"/>
              <w:rPr>
                <w:rFonts w:asciiTheme="minorHAnsi" w:hAnsiTheme="minorHAnsi" w:cstheme="minorHAnsi"/>
                <w:sz w:val="24"/>
                <w:lang w:val="fr-FR"/>
              </w:rPr>
            </w:pPr>
            <w:r w:rsidRPr="007A4DF9">
              <w:rPr>
                <w:rFonts w:asciiTheme="minorHAnsi" w:hAnsiTheme="minorHAnsi" w:cstheme="minorHAnsi"/>
                <w:sz w:val="24"/>
                <w:lang w:val="fr-FR"/>
              </w:rPr>
              <w:t>Toyota Prado 4.0L A/T, TXL</w:t>
            </w:r>
          </w:p>
        </w:tc>
      </w:tr>
    </w:tbl>
    <w:p w14:paraId="4B813F3E" w14:textId="14B99B4D" w:rsidR="00EF26D5" w:rsidRPr="007A4DF9" w:rsidRDefault="00EF26D5">
      <w:pPr>
        <w:rPr>
          <w:rFonts w:asciiTheme="minorHAnsi" w:hAnsiTheme="minorHAnsi" w:cstheme="minorHAnsi"/>
          <w:sz w:val="24"/>
          <w:lang w:val="fr-FR"/>
        </w:rPr>
      </w:pPr>
    </w:p>
    <w:sectPr w:rsidR="00EF26D5" w:rsidRPr="007A4D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B1A4B"/>
    <w:multiLevelType w:val="hybridMultilevel"/>
    <w:tmpl w:val="AA727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90BB6"/>
    <w:multiLevelType w:val="hybridMultilevel"/>
    <w:tmpl w:val="F3049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D50782"/>
    <w:multiLevelType w:val="hybridMultilevel"/>
    <w:tmpl w:val="50D68CE4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38D1E95"/>
    <w:multiLevelType w:val="hybridMultilevel"/>
    <w:tmpl w:val="D2BE4D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BB3F99"/>
    <w:multiLevelType w:val="hybridMultilevel"/>
    <w:tmpl w:val="7244332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C96991"/>
    <w:multiLevelType w:val="hybridMultilevel"/>
    <w:tmpl w:val="040A7496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E0240D6"/>
    <w:multiLevelType w:val="hybridMultilevel"/>
    <w:tmpl w:val="724433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622D67"/>
    <w:multiLevelType w:val="hybridMultilevel"/>
    <w:tmpl w:val="063A25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823655"/>
    <w:multiLevelType w:val="hybridMultilevel"/>
    <w:tmpl w:val="14DA34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ED7CC9"/>
    <w:multiLevelType w:val="hybridMultilevel"/>
    <w:tmpl w:val="E494B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015A4D"/>
    <w:multiLevelType w:val="hybridMultilevel"/>
    <w:tmpl w:val="C2CEC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191CD9"/>
    <w:multiLevelType w:val="hybridMultilevel"/>
    <w:tmpl w:val="EBC6A5A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27728556">
    <w:abstractNumId w:val="6"/>
  </w:num>
  <w:num w:numId="2" w16cid:durableId="283004005">
    <w:abstractNumId w:val="11"/>
  </w:num>
  <w:num w:numId="3" w16cid:durableId="425805914">
    <w:abstractNumId w:val="4"/>
  </w:num>
  <w:num w:numId="4" w16cid:durableId="825435143">
    <w:abstractNumId w:val="8"/>
  </w:num>
  <w:num w:numId="5" w16cid:durableId="836768185">
    <w:abstractNumId w:val="3"/>
  </w:num>
  <w:num w:numId="6" w16cid:durableId="717165624">
    <w:abstractNumId w:val="10"/>
  </w:num>
  <w:num w:numId="7" w16cid:durableId="2002006050">
    <w:abstractNumId w:val="0"/>
  </w:num>
  <w:num w:numId="8" w16cid:durableId="1436486275">
    <w:abstractNumId w:val="9"/>
  </w:num>
  <w:num w:numId="9" w16cid:durableId="2038387000">
    <w:abstractNumId w:val="1"/>
  </w:num>
  <w:num w:numId="10" w16cid:durableId="767970903">
    <w:abstractNumId w:val="2"/>
  </w:num>
  <w:num w:numId="11" w16cid:durableId="466971611">
    <w:abstractNumId w:val="5"/>
  </w:num>
  <w:num w:numId="12" w16cid:durableId="940625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17F"/>
    <w:rsid w:val="00046D23"/>
    <w:rsid w:val="000B74A8"/>
    <w:rsid w:val="000C1D07"/>
    <w:rsid w:val="000D1A6E"/>
    <w:rsid w:val="00105443"/>
    <w:rsid w:val="001772FD"/>
    <w:rsid w:val="002335BB"/>
    <w:rsid w:val="0025065A"/>
    <w:rsid w:val="002B02A8"/>
    <w:rsid w:val="003345F9"/>
    <w:rsid w:val="00334AA3"/>
    <w:rsid w:val="00372FA9"/>
    <w:rsid w:val="003E01A2"/>
    <w:rsid w:val="00532FFE"/>
    <w:rsid w:val="005C4DA7"/>
    <w:rsid w:val="00614275"/>
    <w:rsid w:val="0063717F"/>
    <w:rsid w:val="0066501C"/>
    <w:rsid w:val="00680F04"/>
    <w:rsid w:val="006976E8"/>
    <w:rsid w:val="0073437C"/>
    <w:rsid w:val="00743E7E"/>
    <w:rsid w:val="00747800"/>
    <w:rsid w:val="007A4DF9"/>
    <w:rsid w:val="00837476"/>
    <w:rsid w:val="00852B81"/>
    <w:rsid w:val="008A34B4"/>
    <w:rsid w:val="008B09CD"/>
    <w:rsid w:val="00AB254B"/>
    <w:rsid w:val="00BB771E"/>
    <w:rsid w:val="00BF4242"/>
    <w:rsid w:val="00D245F0"/>
    <w:rsid w:val="00DC0837"/>
    <w:rsid w:val="00DD5AA7"/>
    <w:rsid w:val="00E93A5E"/>
    <w:rsid w:val="00ED52BF"/>
    <w:rsid w:val="00EF26D5"/>
    <w:rsid w:val="00F4076E"/>
    <w:rsid w:val="00F420ED"/>
    <w:rsid w:val="00F60F0D"/>
    <w:rsid w:val="00F75A27"/>
    <w:rsid w:val="00FC1741"/>
    <w:rsid w:val="00FC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E6670"/>
  <w15:chartTrackingRefBased/>
  <w15:docId w15:val="{1402F161-3F3D-422D-B49B-830E679B6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443"/>
    <w:pPr>
      <w:spacing w:after="60" w:line="240" w:lineRule="auto"/>
      <w:jc w:val="both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544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05443"/>
    <w:pPr>
      <w:ind w:left="720"/>
      <w:contextualSpacing/>
    </w:pPr>
  </w:style>
  <w:style w:type="paragraph" w:styleId="a5">
    <w:name w:val="Revision"/>
    <w:hidden/>
    <w:uiPriority w:val="99"/>
    <w:semiHidden/>
    <w:rsid w:val="00532FFE"/>
    <w:pPr>
      <w:spacing w:after="0" w:line="240" w:lineRule="auto"/>
    </w:pPr>
    <w:rPr>
      <w:rFonts w:ascii="Arial" w:eastAsia="Times New Roman" w:hAnsi="Arial" w:cs="Times New Roman"/>
      <w:kern w:val="0"/>
      <w:szCs w:val="24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87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f0e28-81d2-4dc7-8b10-820d80ed680d">
      <Terms xmlns="http://schemas.microsoft.com/office/infopath/2007/PartnerControls"/>
    </lcf76f155ced4ddcb4097134ff3c332f>
    <TaxCatchAll xmlns="e91d5986-7c29-4ed1-8a54-b8fb378ed474" xsi:nil="true"/>
    <OfficeCountry xmlns="d9cf0e28-81d2-4dc7-8b10-820d80ed680d">B0584 - Uzbekistan - Tashkent</OfficeCountry>
    <DocumentStatus xmlns="d9cf0e28-81d2-4dc7-8b10-820d80ed680d">Final</DocumentStatus>
    <DocCoverageEndDate xmlns="d9cf0e28-81d2-4dc7-8b10-820d80ed680d">2023-12-31T05:00:00+00:00</DocCoverageEndDate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6 - List of transfer documents</FileNameDescription>
    <ProjectNumber xmlns="d9cf0e28-81d2-4dc7-8b10-820d80ed680d">00129160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FocusArea xmlns="d9cf0e28-81d2-4dc7-8b10-820d80ed680d">Projects</FocusArea>
    <DocCoverageStartDate xmlns="d9cf0e28-81d2-4dc7-8b10-820d80ed680d">2023-01-01T05:00:00+00:00</DocCoverageStartDate>
    <FileClassificationMode xmlns="d9cf0e28-81d2-4dc7-8b10-820d80ed680d">Public</FileClassificationMode>
    <OutputNumber xmlns="d9cf0e28-81d2-4dc7-8b10-820d80ed680d">00122922</OutputNumber>
  </documentManagement>
</p:properties>
</file>

<file path=customXml/itemProps1.xml><?xml version="1.0" encoding="utf-8"?>
<ds:datastoreItem xmlns:ds="http://schemas.openxmlformats.org/officeDocument/2006/customXml" ds:itemID="{6BEE19C0-CAB1-48C3-A605-FC25BE597641}"/>
</file>

<file path=customXml/itemProps2.xml><?xml version="1.0" encoding="utf-8"?>
<ds:datastoreItem xmlns:ds="http://schemas.openxmlformats.org/officeDocument/2006/customXml" ds:itemID="{29BF8A0B-AEB3-45CA-9986-2CE3C79BA8C9}"/>
</file>

<file path=customXml/itemProps3.xml><?xml version="1.0" encoding="utf-8"?>
<ds:datastoreItem xmlns:ds="http://schemas.openxmlformats.org/officeDocument/2006/customXml" ds:itemID="{E483CBD2-83F6-4FE9-B976-D6A571F49FC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388</Words>
  <Characters>2213</Characters>
  <Application>Microsoft Office Word</Application>
  <DocSecurity>0</DocSecurity>
  <Lines>18</Lines>
  <Paragraphs>5</Paragraphs>
  <ScaleCrop>false</ScaleCrop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6 - List of transfer documents</dc:title>
  <dc:subject/>
  <dc:creator>Bekhzod Umarov</dc:creator>
  <cp:keywords/>
  <dc:description/>
  <cp:lastModifiedBy>Bakhtiyor Sayfitdinov</cp:lastModifiedBy>
  <cp:revision>4</cp:revision>
  <dcterms:created xsi:type="dcterms:W3CDTF">2023-12-20T04:22:00Z</dcterms:created>
  <dcterms:modified xsi:type="dcterms:W3CDTF">2023-12-20T06:33:00Z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MediaServiceImageTags">
    <vt:lpwstr/>
  </property>
</Properties>
</file>